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BB" w:rsidRPr="003E1D4C" w:rsidRDefault="001F57BB" w:rsidP="001F57BB">
      <w:pPr>
        <w:spacing w:after="60"/>
        <w:jc w:val="center"/>
        <w:rPr>
          <w:rFonts w:cs="Arial"/>
          <w:b/>
          <w:bCs/>
          <w:szCs w:val="16"/>
          <w:u w:val="single"/>
        </w:rPr>
      </w:pPr>
      <w:r w:rsidRPr="003E1D4C">
        <w:rPr>
          <w:rFonts w:cs="Arial"/>
          <w:b/>
          <w:bCs/>
          <w:szCs w:val="16"/>
          <w:u w:val="single"/>
        </w:rPr>
        <w:t>HIDROSTÁTICA</w:t>
      </w:r>
    </w:p>
    <w:p w:rsidR="001F57BB" w:rsidRPr="003E1D4C" w:rsidRDefault="001F57BB" w:rsidP="001F57BB">
      <w:pPr>
        <w:spacing w:after="120"/>
        <w:jc w:val="center"/>
        <w:rPr>
          <w:rFonts w:cs="Arial"/>
          <w:b/>
          <w:bCs/>
          <w:szCs w:val="16"/>
        </w:rPr>
      </w:pPr>
      <w:r w:rsidRPr="003E1D4C">
        <w:rPr>
          <w:rFonts w:cs="Arial"/>
          <w:b/>
          <w:bCs/>
          <w:szCs w:val="16"/>
        </w:rPr>
        <w:t>(PLúcio)</w:t>
      </w:r>
    </w:p>
    <w:p w:rsidR="001F57BB" w:rsidRPr="003E1D4C" w:rsidRDefault="001F57BB" w:rsidP="001F57BB">
      <w:pPr>
        <w:spacing w:after="40"/>
        <w:jc w:val="both"/>
        <w:rPr>
          <w:rFonts w:cs="Arial"/>
          <w:b/>
          <w:bCs/>
          <w:szCs w:val="16"/>
        </w:rPr>
      </w:pPr>
      <w:r w:rsidRPr="003E1D4C">
        <w:rPr>
          <w:rFonts w:cs="Arial"/>
          <w:b/>
          <w:bCs/>
          <w:szCs w:val="16"/>
        </w:rPr>
        <w:t xml:space="preserve">Onde não especificado, use: </w:t>
      </w:r>
    </w:p>
    <w:p w:rsidR="001F57BB" w:rsidRDefault="001F57BB" w:rsidP="001F57BB">
      <w:r w:rsidRPr="003E1D4C">
        <w:rPr>
          <w:b/>
        </w:rPr>
        <w:t>g</w:t>
      </w:r>
      <w:r w:rsidRPr="003E1D4C">
        <w:t xml:space="preserve"> = 10 m/s</w:t>
      </w:r>
      <w:r w:rsidRPr="003E1D4C">
        <w:rPr>
          <w:vertAlign w:val="superscript"/>
        </w:rPr>
        <w:t>2</w:t>
      </w:r>
      <w:r w:rsidRPr="003E1D4C">
        <w:t>;</w:t>
      </w:r>
    </w:p>
    <w:p w:rsidR="001F57BB" w:rsidRDefault="001F57BB" w:rsidP="001F57BB">
      <w:r w:rsidRPr="003E1D4C">
        <w:rPr>
          <w:b/>
        </w:rPr>
        <w:t>d</w:t>
      </w:r>
      <w:r w:rsidRPr="003E1D4C">
        <w:rPr>
          <w:b/>
          <w:vertAlign w:val="subscript"/>
        </w:rPr>
        <w:t>água</w:t>
      </w:r>
      <w:r w:rsidRPr="003E1D4C">
        <w:t xml:space="preserve"> = 1 g/cm</w:t>
      </w:r>
      <w:r w:rsidRPr="003E1D4C">
        <w:rPr>
          <w:vertAlign w:val="superscript"/>
        </w:rPr>
        <w:t>3</w:t>
      </w:r>
      <w:r w:rsidRPr="003E1D4C">
        <w:t xml:space="preserve"> </w:t>
      </w:r>
      <w:r w:rsidR="00DB1DD5">
        <w:t xml:space="preserve">= 1 g/mL = 1 kg/L </w:t>
      </w:r>
      <w:r w:rsidRPr="003E1D4C">
        <w:t>= 1.000 kg</w:t>
      </w:r>
      <w:r>
        <w:t>/</w:t>
      </w:r>
      <w:r w:rsidRPr="003E1D4C">
        <w:t>m</w:t>
      </w:r>
      <w:r w:rsidRPr="003E1D4C">
        <w:rPr>
          <w:vertAlign w:val="superscript"/>
        </w:rPr>
        <w:t>3</w:t>
      </w:r>
      <w:r w:rsidRPr="003E1D4C">
        <w:t xml:space="preserve">; </w:t>
      </w:r>
    </w:p>
    <w:p w:rsidR="001F57BB" w:rsidRPr="003E1D4C" w:rsidRDefault="001F57BB" w:rsidP="001F57BB">
      <w:pPr>
        <w:rPr>
          <w:b/>
        </w:rPr>
      </w:pPr>
      <w:r w:rsidRPr="003E1D4C">
        <w:t>1 atm = 10</w:t>
      </w:r>
      <w:r w:rsidRPr="003E1D4C">
        <w:rPr>
          <w:vertAlign w:val="superscript"/>
        </w:rPr>
        <w:t>5</w:t>
      </w:r>
      <w:r w:rsidRPr="003E1D4C">
        <w:t xml:space="preserve"> Pa = 10 mH</w:t>
      </w:r>
      <w:r w:rsidRPr="003E1D4C">
        <w:rPr>
          <w:vertAlign w:val="subscript"/>
        </w:rPr>
        <w:t>2</w:t>
      </w:r>
      <w:r w:rsidRPr="003E1D4C">
        <w:t>O = 760 mmHg.</w:t>
      </w:r>
    </w:p>
    <w:p w:rsidR="001F57BB" w:rsidRPr="003E1D4C" w:rsidRDefault="001F57BB" w:rsidP="001F57BB">
      <w:pPr>
        <w:spacing w:after="120"/>
        <w:jc w:val="center"/>
        <w:rPr>
          <w:rFonts w:cs="Arial"/>
          <w:b/>
          <w:bCs/>
          <w:szCs w:val="16"/>
          <w:u w:val="single"/>
        </w:rPr>
      </w:pPr>
      <w:r w:rsidRPr="003E1D4C">
        <w:rPr>
          <w:rFonts w:cs="Arial"/>
          <w:b/>
          <w:bCs/>
          <w:szCs w:val="16"/>
          <w:u w:val="single"/>
        </w:rPr>
        <w:t>I – Transformação de Unidades e Densidade</w:t>
      </w:r>
    </w:p>
    <w:p w:rsidR="001F57BB" w:rsidRPr="003E1D4C" w:rsidRDefault="001F57BB" w:rsidP="001F57BB">
      <w:pPr>
        <w:jc w:val="both"/>
        <w:rPr>
          <w:rFonts w:cs="Arial"/>
          <w:szCs w:val="16"/>
        </w:rPr>
      </w:pPr>
      <w:r w:rsidRPr="003E1D4C">
        <w:rPr>
          <w:rFonts w:cs="Arial"/>
          <w:b/>
          <w:szCs w:val="16"/>
        </w:rPr>
        <w:t>1.</w:t>
      </w:r>
      <w:r w:rsidRPr="003E1D4C">
        <w:rPr>
          <w:rFonts w:cs="Arial"/>
          <w:szCs w:val="16"/>
        </w:rPr>
        <w:t xml:space="preserve"> Transforme e dê a resposta em notação científica.</w:t>
      </w:r>
    </w:p>
    <w:p w:rsidR="001F57BB" w:rsidRPr="003E1D4C" w:rsidRDefault="001F57BB" w:rsidP="001F57BB">
      <w:pPr>
        <w:pStyle w:val="col2"/>
        <w:rPr>
          <w:rFonts w:cs="Arial"/>
          <w:szCs w:val="16"/>
        </w:rPr>
      </w:pPr>
      <w:r w:rsidRPr="003E1D4C">
        <w:rPr>
          <w:rFonts w:cs="Arial"/>
          <w:szCs w:val="16"/>
        </w:rPr>
        <w:t>a)</w:t>
      </w:r>
      <w:r w:rsidRPr="003E1D4C">
        <w:rPr>
          <w:rFonts w:cs="Arial"/>
          <w:szCs w:val="16"/>
        </w:rPr>
        <w:tab/>
      </w:r>
      <w:smartTag w:uri="urn:schemas-microsoft-com:office:smarttags" w:element="metricconverter">
        <w:smartTagPr>
          <w:attr w:name="ProductID" w:val="0,03 km"/>
        </w:smartTagPr>
        <w:r w:rsidRPr="003E1D4C">
          <w:rPr>
            <w:rFonts w:cs="Arial"/>
            <w:szCs w:val="16"/>
          </w:rPr>
          <w:t>0,03 km</w:t>
        </w:r>
      </w:smartTag>
      <w:r w:rsidRPr="003E1D4C">
        <w:rPr>
          <w:rFonts w:cs="Arial"/>
          <w:szCs w:val="16"/>
        </w:rPr>
        <w:t xml:space="preserve"> =................... m</w:t>
      </w:r>
      <w:r w:rsidRPr="003E1D4C">
        <w:rPr>
          <w:rFonts w:cs="Arial"/>
          <w:szCs w:val="16"/>
        </w:rPr>
        <w:tab/>
        <w:t>b)</w:t>
      </w:r>
      <w:r w:rsidRPr="003E1D4C">
        <w:rPr>
          <w:rFonts w:cs="Arial"/>
          <w:szCs w:val="16"/>
        </w:rPr>
        <w:tab/>
      </w:r>
      <w:smartTag w:uri="urn:schemas-microsoft-com:office:smarttags" w:element="metricconverter">
        <w:smartTagPr>
          <w:attr w:name="ProductID" w:val="0,05 cm"/>
        </w:smartTagPr>
        <w:r w:rsidRPr="003E1D4C">
          <w:rPr>
            <w:rFonts w:cs="Arial"/>
            <w:szCs w:val="16"/>
          </w:rPr>
          <w:t>0,05 cm</w:t>
        </w:r>
      </w:smartTag>
      <w:r w:rsidRPr="003E1D4C">
        <w:rPr>
          <w:rFonts w:cs="Arial"/>
          <w:szCs w:val="16"/>
        </w:rPr>
        <w:t xml:space="preserve"> = ................. m</w:t>
      </w:r>
    </w:p>
    <w:p w:rsidR="001F57BB" w:rsidRPr="003E1D4C" w:rsidRDefault="001F57BB" w:rsidP="001F57BB">
      <w:pPr>
        <w:pStyle w:val="col2"/>
        <w:rPr>
          <w:rFonts w:cs="Arial"/>
          <w:szCs w:val="16"/>
        </w:rPr>
      </w:pPr>
      <w:r w:rsidRPr="003E1D4C">
        <w:rPr>
          <w:rFonts w:cs="Arial"/>
          <w:szCs w:val="16"/>
        </w:rPr>
        <w:t>c)</w:t>
      </w:r>
      <w:r w:rsidRPr="003E1D4C">
        <w:rPr>
          <w:rFonts w:cs="Arial"/>
          <w:szCs w:val="16"/>
        </w:rPr>
        <w:tab/>
      </w:r>
      <w:smartTag w:uri="urn:schemas-microsoft-com:office:smarttags" w:element="metricconverter">
        <w:smartTagPr>
          <w:attr w:name="ProductID" w:val="20 m"/>
        </w:smartTagPr>
        <w:r w:rsidRPr="003E1D4C">
          <w:rPr>
            <w:rFonts w:cs="Arial"/>
            <w:szCs w:val="16"/>
          </w:rPr>
          <w:t>20 m</w:t>
        </w:r>
      </w:smartTag>
      <w:r w:rsidRPr="003E1D4C">
        <w:rPr>
          <w:rFonts w:cs="Arial"/>
          <w:szCs w:val="16"/>
        </w:rPr>
        <w:t xml:space="preserve"> = ....................... km</w:t>
      </w:r>
      <w:r w:rsidRPr="003E1D4C">
        <w:rPr>
          <w:rFonts w:cs="Arial"/>
          <w:szCs w:val="16"/>
        </w:rPr>
        <w:tab/>
        <w:t>d)</w:t>
      </w:r>
      <w:r w:rsidRPr="003E1D4C">
        <w:rPr>
          <w:rFonts w:cs="Arial"/>
          <w:szCs w:val="16"/>
        </w:rPr>
        <w:tab/>
      </w:r>
      <w:smartTag w:uri="urn:schemas-microsoft-com:office:smarttags" w:element="metricconverter">
        <w:smartTagPr>
          <w:attr w:name="ProductID" w:val="20 m"/>
        </w:smartTagPr>
        <w:r w:rsidRPr="003E1D4C">
          <w:rPr>
            <w:rFonts w:cs="Arial"/>
            <w:szCs w:val="16"/>
          </w:rPr>
          <w:t>20 m</w:t>
        </w:r>
      </w:smartTag>
      <w:r w:rsidRPr="003E1D4C">
        <w:rPr>
          <w:rFonts w:cs="Arial"/>
          <w:szCs w:val="16"/>
        </w:rPr>
        <w:t xml:space="preserve"> = ...................... cm</w:t>
      </w:r>
    </w:p>
    <w:p w:rsidR="001F57BB" w:rsidRPr="003E1D4C" w:rsidRDefault="001F57BB" w:rsidP="001F57BB">
      <w:pPr>
        <w:pStyle w:val="col2"/>
        <w:rPr>
          <w:rFonts w:cs="Arial"/>
          <w:szCs w:val="16"/>
        </w:rPr>
      </w:pPr>
      <w:r w:rsidRPr="003E1D4C">
        <w:rPr>
          <w:rFonts w:cs="Arial"/>
          <w:szCs w:val="16"/>
        </w:rPr>
        <w:t>e)</w:t>
      </w:r>
      <w:r w:rsidRPr="003E1D4C">
        <w:rPr>
          <w:rFonts w:cs="Arial"/>
          <w:szCs w:val="16"/>
        </w:rPr>
        <w:tab/>
      </w:r>
      <w:smartTag w:uri="urn:schemas-microsoft-com:office:smarttags" w:element="metricconverter">
        <w:smartTagPr>
          <w:attr w:name="ProductID" w:val="50 m"/>
        </w:smartTagPr>
        <w:r w:rsidRPr="003E1D4C">
          <w:rPr>
            <w:rFonts w:cs="Arial"/>
            <w:szCs w:val="16"/>
          </w:rPr>
          <w:t>50 m</w:t>
        </w:r>
      </w:smartTag>
      <w:r w:rsidRPr="003E1D4C">
        <w:rPr>
          <w:rFonts w:cs="Arial"/>
          <w:szCs w:val="16"/>
        </w:rPr>
        <w:t xml:space="preserve"> = ....................... km</w:t>
      </w:r>
      <w:r w:rsidRPr="003E1D4C">
        <w:rPr>
          <w:rFonts w:cs="Arial"/>
          <w:szCs w:val="16"/>
        </w:rPr>
        <w:tab/>
        <w:t>f)</w:t>
      </w:r>
      <w:r w:rsidRPr="003E1D4C">
        <w:rPr>
          <w:rFonts w:cs="Arial"/>
          <w:szCs w:val="16"/>
        </w:rPr>
        <w:tab/>
        <w:t>20 cm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 = ................... m</w:t>
      </w:r>
      <w:r w:rsidRPr="003E1D4C">
        <w:rPr>
          <w:rFonts w:cs="Arial"/>
          <w:szCs w:val="16"/>
          <w:vertAlign w:val="superscript"/>
        </w:rPr>
        <w:t>2</w:t>
      </w:r>
    </w:p>
    <w:p w:rsidR="001F57BB" w:rsidRPr="003E1D4C" w:rsidRDefault="001F57BB" w:rsidP="001F57BB">
      <w:pPr>
        <w:pStyle w:val="col2"/>
        <w:rPr>
          <w:rFonts w:cs="Arial"/>
          <w:szCs w:val="16"/>
          <w:vertAlign w:val="superscript"/>
        </w:rPr>
      </w:pPr>
      <w:r w:rsidRPr="003E1D4C">
        <w:rPr>
          <w:rFonts w:cs="Arial"/>
          <w:szCs w:val="16"/>
        </w:rPr>
        <w:t>g)</w:t>
      </w:r>
      <w:r w:rsidRPr="003E1D4C">
        <w:rPr>
          <w:rFonts w:cs="Arial"/>
          <w:szCs w:val="16"/>
        </w:rPr>
        <w:tab/>
        <w:t>0,5 mm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 = ................. 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ab/>
        <w:t>h)</w:t>
      </w:r>
      <w:r w:rsidRPr="003E1D4C">
        <w:rPr>
          <w:rFonts w:cs="Arial"/>
          <w:szCs w:val="16"/>
        </w:rPr>
        <w:tab/>
      </w:r>
      <w:smartTag w:uri="urn:schemas-microsoft-com:office:smarttags" w:element="metricconverter">
        <w:smartTagPr>
          <w:attr w:name="ProductID" w:val="2 m2"/>
        </w:smartTagPr>
        <w:r w:rsidRPr="003E1D4C">
          <w:rPr>
            <w:rFonts w:cs="Arial"/>
            <w:szCs w:val="16"/>
          </w:rPr>
          <w:t>2 m</w:t>
        </w:r>
        <w:r w:rsidRPr="003E1D4C">
          <w:rPr>
            <w:rFonts w:cs="Arial"/>
            <w:szCs w:val="16"/>
            <w:vertAlign w:val="superscript"/>
          </w:rPr>
          <w:t>2</w:t>
        </w:r>
      </w:smartTag>
      <w:r w:rsidRPr="003E1D4C">
        <w:rPr>
          <w:rFonts w:cs="Arial"/>
          <w:szCs w:val="16"/>
        </w:rPr>
        <w:t xml:space="preserve"> = ....................... cm</w:t>
      </w:r>
      <w:r w:rsidRPr="003E1D4C">
        <w:rPr>
          <w:rFonts w:cs="Arial"/>
          <w:szCs w:val="16"/>
          <w:vertAlign w:val="superscript"/>
        </w:rPr>
        <w:t>2</w:t>
      </w:r>
    </w:p>
    <w:p w:rsidR="001F57BB" w:rsidRPr="003E1D4C" w:rsidRDefault="001F57BB" w:rsidP="001F57BB">
      <w:pPr>
        <w:pStyle w:val="col2"/>
        <w:rPr>
          <w:rFonts w:cs="Arial"/>
          <w:szCs w:val="16"/>
        </w:rPr>
      </w:pPr>
      <w:r w:rsidRPr="003E1D4C">
        <w:rPr>
          <w:rFonts w:cs="Arial"/>
          <w:szCs w:val="16"/>
        </w:rPr>
        <w:t>i)</w:t>
      </w:r>
      <w:r w:rsidRPr="003E1D4C">
        <w:rPr>
          <w:rFonts w:cs="Arial"/>
          <w:szCs w:val="16"/>
        </w:rPr>
        <w:tab/>
        <w:t>0,4 mm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 = ................. cm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 </w:t>
      </w:r>
      <w:r w:rsidRPr="003E1D4C">
        <w:rPr>
          <w:rFonts w:cs="Arial"/>
          <w:szCs w:val="16"/>
        </w:rPr>
        <w:tab/>
        <w:t>j)</w:t>
      </w:r>
      <w:r w:rsidRPr="003E1D4C">
        <w:rPr>
          <w:rFonts w:cs="Arial"/>
          <w:szCs w:val="16"/>
        </w:rPr>
        <w:tab/>
        <w:t>2 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= ...................... m</w:t>
      </w:r>
      <w:r w:rsidRPr="003E1D4C">
        <w:rPr>
          <w:rFonts w:cs="Arial"/>
          <w:szCs w:val="16"/>
          <w:vertAlign w:val="superscript"/>
        </w:rPr>
        <w:t>3</w:t>
      </w:r>
    </w:p>
    <w:p w:rsidR="001F57BB" w:rsidRPr="003E1D4C" w:rsidRDefault="001F57BB" w:rsidP="001F57BB">
      <w:pPr>
        <w:pStyle w:val="col2"/>
        <w:rPr>
          <w:rFonts w:cs="Arial"/>
          <w:szCs w:val="16"/>
          <w:vertAlign w:val="superscript"/>
        </w:rPr>
      </w:pPr>
      <w:r w:rsidRPr="003E1D4C">
        <w:rPr>
          <w:rFonts w:cs="Arial"/>
          <w:szCs w:val="16"/>
        </w:rPr>
        <w:t>l)</w:t>
      </w:r>
      <w:r w:rsidRPr="003E1D4C">
        <w:rPr>
          <w:rFonts w:cs="Arial"/>
          <w:szCs w:val="16"/>
        </w:rPr>
        <w:tab/>
        <w:t>10 mm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= .................. 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ab/>
        <w:t xml:space="preserve">m) </w:t>
      </w:r>
      <w:smartTag w:uri="urn:schemas-microsoft-com:office:smarttags" w:element="metricconverter">
        <w:smartTagPr>
          <w:attr w:name="ProductID" w:val="50 m3"/>
        </w:smartTagPr>
        <w:r w:rsidRPr="003E1D4C">
          <w:rPr>
            <w:rFonts w:cs="Arial"/>
            <w:szCs w:val="16"/>
          </w:rPr>
          <w:t>50 m</w:t>
        </w:r>
        <w:r w:rsidRPr="003E1D4C">
          <w:rPr>
            <w:rFonts w:cs="Arial"/>
            <w:szCs w:val="16"/>
            <w:vertAlign w:val="superscript"/>
          </w:rPr>
          <w:t>3</w:t>
        </w:r>
      </w:smartTag>
      <w:r w:rsidRPr="003E1D4C">
        <w:rPr>
          <w:rFonts w:cs="Arial"/>
          <w:szCs w:val="16"/>
        </w:rPr>
        <w:t xml:space="preserve"> = ...................... cm</w:t>
      </w:r>
      <w:r w:rsidRPr="003E1D4C">
        <w:rPr>
          <w:rFonts w:cs="Arial"/>
          <w:szCs w:val="16"/>
          <w:vertAlign w:val="superscript"/>
        </w:rPr>
        <w:t>3</w:t>
      </w:r>
    </w:p>
    <w:p w:rsidR="001F57BB" w:rsidRPr="003E1D4C" w:rsidRDefault="001F57BB" w:rsidP="001F57BB">
      <w:pPr>
        <w:pStyle w:val="col2"/>
        <w:rPr>
          <w:rFonts w:cs="Arial"/>
          <w:szCs w:val="16"/>
          <w:vertAlign w:val="superscript"/>
        </w:rPr>
      </w:pPr>
      <w:r w:rsidRPr="003E1D4C">
        <w:rPr>
          <w:rFonts w:cs="Arial"/>
          <w:szCs w:val="16"/>
        </w:rPr>
        <w:t>n)</w:t>
      </w:r>
      <w:r w:rsidRPr="003E1D4C">
        <w:rPr>
          <w:rFonts w:cs="Arial"/>
          <w:szCs w:val="16"/>
        </w:rPr>
        <w:tab/>
        <w:t>0,04 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= ................. L</w:t>
      </w:r>
      <w:r w:rsidRPr="003E1D4C">
        <w:rPr>
          <w:rFonts w:cs="Arial"/>
          <w:szCs w:val="16"/>
        </w:rPr>
        <w:tab/>
        <w:t>o)</w:t>
      </w:r>
      <w:r w:rsidRPr="003E1D4C">
        <w:rPr>
          <w:rFonts w:cs="Arial"/>
          <w:szCs w:val="16"/>
        </w:rPr>
        <w:tab/>
        <w:t>24 mL = ..................... m</w:t>
      </w:r>
      <w:r w:rsidRPr="003E1D4C">
        <w:rPr>
          <w:rFonts w:cs="Arial"/>
          <w:szCs w:val="16"/>
          <w:vertAlign w:val="superscript"/>
        </w:rPr>
        <w:t>3</w:t>
      </w:r>
    </w:p>
    <w:p w:rsidR="001F57BB" w:rsidRPr="003E1D4C" w:rsidRDefault="001F57BB" w:rsidP="001F57BB">
      <w:pPr>
        <w:pStyle w:val="col2"/>
        <w:rPr>
          <w:rFonts w:cs="Arial"/>
          <w:szCs w:val="16"/>
        </w:rPr>
      </w:pPr>
      <w:r w:rsidRPr="003E1D4C">
        <w:rPr>
          <w:rFonts w:cs="Arial"/>
          <w:szCs w:val="16"/>
        </w:rPr>
        <w:t>p)</w:t>
      </w:r>
      <w:r w:rsidRPr="003E1D4C">
        <w:rPr>
          <w:rFonts w:cs="Arial"/>
          <w:szCs w:val="16"/>
        </w:rPr>
        <w:tab/>
        <w:t>350 dm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= .................. L</w:t>
      </w:r>
      <w:r w:rsidRPr="003E1D4C">
        <w:rPr>
          <w:rFonts w:cs="Arial"/>
          <w:szCs w:val="16"/>
        </w:rPr>
        <w:tab/>
        <w:t>q)</w:t>
      </w:r>
      <w:r w:rsidRPr="003E1D4C">
        <w:rPr>
          <w:rFonts w:cs="Arial"/>
          <w:szCs w:val="16"/>
        </w:rPr>
        <w:tab/>
        <w:t>240 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= ................... mL</w:t>
      </w:r>
    </w:p>
    <w:p w:rsidR="001F57BB" w:rsidRPr="003E1D4C" w:rsidRDefault="001F57BB" w:rsidP="001F57BB">
      <w:pPr>
        <w:pStyle w:val="col2"/>
        <w:rPr>
          <w:rFonts w:cs="Arial"/>
          <w:szCs w:val="16"/>
          <w:lang w:val="en-US"/>
        </w:rPr>
      </w:pPr>
      <w:r w:rsidRPr="003E1D4C">
        <w:rPr>
          <w:rFonts w:cs="Arial"/>
          <w:szCs w:val="16"/>
          <w:lang w:val="en-US"/>
        </w:rPr>
        <w:t>r)</w:t>
      </w:r>
      <w:r w:rsidRPr="003E1D4C">
        <w:rPr>
          <w:rFonts w:cs="Arial"/>
          <w:szCs w:val="16"/>
          <w:lang w:val="en-US"/>
        </w:rPr>
        <w:tab/>
      </w:r>
      <w:smartTag w:uri="urn:schemas-microsoft-com:office:smarttags" w:element="metricconverter">
        <w:smartTagPr>
          <w:attr w:name="ProductID" w:val="200 g"/>
        </w:smartTagPr>
        <w:r w:rsidRPr="003E1D4C">
          <w:rPr>
            <w:rFonts w:cs="Arial"/>
            <w:szCs w:val="16"/>
            <w:lang w:val="en-US"/>
          </w:rPr>
          <w:t>200 g</w:t>
        </w:r>
      </w:smartTag>
      <w:r w:rsidRPr="003E1D4C">
        <w:rPr>
          <w:rFonts w:cs="Arial"/>
          <w:szCs w:val="16"/>
          <w:lang w:val="en-US"/>
        </w:rPr>
        <w:t xml:space="preserve"> = .......................kg</w:t>
      </w:r>
      <w:r w:rsidRPr="003E1D4C">
        <w:rPr>
          <w:rFonts w:cs="Arial"/>
          <w:szCs w:val="16"/>
          <w:lang w:val="en-US"/>
        </w:rPr>
        <w:tab/>
        <w:t>s)</w:t>
      </w:r>
      <w:r w:rsidRPr="003E1D4C">
        <w:rPr>
          <w:rFonts w:cs="Arial"/>
          <w:szCs w:val="16"/>
          <w:lang w:val="en-US"/>
        </w:rPr>
        <w:tab/>
        <w:t>20 mg = ......................kg</w:t>
      </w:r>
    </w:p>
    <w:p w:rsidR="001F57BB" w:rsidRPr="003E1D4C" w:rsidRDefault="001F57BB" w:rsidP="001F57BB">
      <w:pPr>
        <w:pStyle w:val="col2"/>
        <w:rPr>
          <w:rFonts w:cs="Arial"/>
          <w:szCs w:val="16"/>
          <w:lang w:val="en-US"/>
        </w:rPr>
      </w:pPr>
      <w:r w:rsidRPr="003E1D4C">
        <w:rPr>
          <w:rFonts w:cs="Arial"/>
          <w:szCs w:val="16"/>
          <w:lang w:val="en-US"/>
        </w:rPr>
        <w:t>t)</w:t>
      </w:r>
      <w:r w:rsidRPr="003E1D4C">
        <w:rPr>
          <w:rFonts w:cs="Arial"/>
          <w:szCs w:val="16"/>
          <w:lang w:val="en-US"/>
        </w:rPr>
        <w:tab/>
      </w:r>
      <w:smartTag w:uri="urn:schemas-microsoft-com:office:smarttags" w:element="metricconverter">
        <w:smartTagPr>
          <w:attr w:name="ProductID" w:val="400 kg"/>
        </w:smartTagPr>
        <w:r w:rsidRPr="003E1D4C">
          <w:rPr>
            <w:rFonts w:cs="Arial"/>
            <w:szCs w:val="16"/>
            <w:lang w:val="en-US"/>
          </w:rPr>
          <w:t>400 kg</w:t>
        </w:r>
      </w:smartTag>
      <w:r w:rsidRPr="003E1D4C">
        <w:rPr>
          <w:rFonts w:cs="Arial"/>
          <w:szCs w:val="16"/>
          <w:lang w:val="en-US"/>
        </w:rPr>
        <w:t xml:space="preserve"> = ....................mg</w:t>
      </w:r>
      <w:r w:rsidRPr="003E1D4C">
        <w:rPr>
          <w:rFonts w:cs="Arial"/>
          <w:szCs w:val="16"/>
          <w:lang w:val="en-US"/>
        </w:rPr>
        <w:tab/>
        <w:t>u)</w:t>
      </w:r>
      <w:r w:rsidRPr="003E1D4C">
        <w:rPr>
          <w:rFonts w:cs="Arial"/>
          <w:szCs w:val="16"/>
          <w:lang w:val="en-US"/>
        </w:rPr>
        <w:tab/>
      </w:r>
      <w:smartTag w:uri="urn:schemas-microsoft-com:office:smarttags" w:element="metricconverter">
        <w:smartTagPr>
          <w:attr w:name="ProductID" w:val="2,5 kg"/>
        </w:smartTagPr>
        <w:r w:rsidRPr="003E1D4C">
          <w:rPr>
            <w:rFonts w:cs="Arial"/>
            <w:szCs w:val="16"/>
            <w:lang w:val="en-US"/>
          </w:rPr>
          <w:t>2,5 kg</w:t>
        </w:r>
      </w:smartTag>
      <w:r w:rsidRPr="003E1D4C">
        <w:rPr>
          <w:rFonts w:cs="Arial"/>
          <w:szCs w:val="16"/>
          <w:lang w:val="en-US"/>
        </w:rPr>
        <w:t xml:space="preserve"> = ...................... g</w:t>
      </w:r>
    </w:p>
    <w:p w:rsidR="001F57BB" w:rsidRPr="003E1D4C" w:rsidRDefault="00C32ABF" w:rsidP="001F57BB">
      <w:pPr>
        <w:pStyle w:val="questo"/>
        <w:spacing w:before="120"/>
        <w:rPr>
          <w:rFonts w:cs="Arial"/>
          <w:szCs w:val="16"/>
        </w:rPr>
      </w:pPr>
      <w:r>
        <w:rPr>
          <w:rFonts w:cs="Arial"/>
          <w:noProof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1.2pt;width:86.7pt;height:82.75pt;z-index:251660288" stroked="f">
            <v:textbox style="mso-next-textbox:#_x0000_s1026">
              <w:txbxContent>
                <w:p w:rsidR="001F57BB" w:rsidRDefault="001F57BB" w:rsidP="001F57BB">
                  <w:r w:rsidRPr="003E1D4C">
                    <w:rPr>
                      <w:rFonts w:eastAsia="Calibri"/>
                      <w:sz w:val="18"/>
                      <w:szCs w:val="22"/>
                      <w:lang w:eastAsia="en-US"/>
                    </w:rPr>
                    <w:object w:dxaOrig="1988" w:dyaOrig="210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6" type="#_x0000_t75" style="width:1in;height:75.6pt" o:ole="" fillcolor="window">
                        <v:imagedata r:id="rId6" o:title=""/>
                      </v:shape>
                      <o:OLEObject Type="Embed" ProgID="CorelDraw.Graphic.8" ShapeID="_x0000_i1036" DrawAspect="Content" ObjectID="_1492712532" r:id="rId7"/>
                    </w:object>
                  </w:r>
                </w:p>
              </w:txbxContent>
            </v:textbox>
            <w10:wrap type="square"/>
          </v:shape>
        </w:pict>
      </w:r>
      <w:r w:rsidR="001F57BB" w:rsidRPr="003E1D4C">
        <w:rPr>
          <w:rFonts w:cs="Arial"/>
          <w:b/>
          <w:szCs w:val="16"/>
        </w:rPr>
        <w:t>2.</w:t>
      </w:r>
      <w:r w:rsidR="001F57BB" w:rsidRPr="003E1D4C">
        <w:rPr>
          <w:rFonts w:cs="Arial"/>
          <w:szCs w:val="16"/>
        </w:rPr>
        <w:tab/>
        <w:t>Enchem-se latas com as medidas especificas na figura para armazenar óleo de densidade 0,8 g/mL.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szCs w:val="16"/>
        </w:rPr>
        <w:t>a) Quantos kg de óleo estão contidos em cada lata cheia?</w:t>
      </w:r>
    </w:p>
    <w:p w:rsidR="001F57BB" w:rsidRPr="003E1D4C" w:rsidRDefault="001F57BB" w:rsidP="001F57BB">
      <w:pPr>
        <w:pStyle w:val="colunas"/>
        <w:ind w:left="0" w:firstLine="0"/>
        <w:rPr>
          <w:rFonts w:cs="Arial"/>
          <w:szCs w:val="16"/>
        </w:rPr>
      </w:pPr>
      <w:r w:rsidRPr="003E1D4C">
        <w:rPr>
          <w:rFonts w:cs="Arial"/>
          <w:szCs w:val="16"/>
        </w:rPr>
        <w:t xml:space="preserve">b) Quantas latas são necessárias para armazenar </w:t>
      </w:r>
      <w:smartTag w:uri="urn:schemas-microsoft-com:office:smarttags" w:element="metricconverter">
        <w:smartTagPr>
          <w:attr w:name="ProductID" w:val="480 L"/>
        </w:smartTagPr>
        <w:r w:rsidRPr="003E1D4C">
          <w:rPr>
            <w:rFonts w:cs="Arial"/>
            <w:szCs w:val="16"/>
          </w:rPr>
          <w:t>480 L</w:t>
        </w:r>
      </w:smartTag>
      <w:r w:rsidRPr="003E1D4C">
        <w:rPr>
          <w:rFonts w:cs="Arial"/>
          <w:szCs w:val="16"/>
        </w:rPr>
        <w:t xml:space="preserve"> de óleo?</w: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</w:p>
    <w:p w:rsidR="001F57BB" w:rsidRPr="003E1D4C" w:rsidRDefault="001F57BB" w:rsidP="001F57BB">
      <w:pPr>
        <w:pStyle w:val="questo"/>
        <w:spacing w:before="120"/>
        <w:rPr>
          <w:rFonts w:cs="Arial"/>
          <w:b/>
          <w:bCs/>
          <w:szCs w:val="16"/>
        </w:rPr>
      </w:pP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bCs/>
          <w:szCs w:val="16"/>
        </w:rPr>
        <w:t>3.</w:t>
      </w:r>
      <w:r w:rsidRPr="003E1D4C">
        <w:rPr>
          <w:rFonts w:cs="Arial"/>
          <w:b/>
          <w:bCs/>
          <w:szCs w:val="16"/>
        </w:rPr>
        <w:tab/>
      </w:r>
      <w:r w:rsidRPr="003E1D4C">
        <w:rPr>
          <w:rFonts w:cs="Arial"/>
          <w:szCs w:val="16"/>
        </w:rPr>
        <w:t xml:space="preserve">A densidade de um corpo é a razão entre sua a massa e seu volume. Qual a densidade de um sólido de massa </w:t>
      </w:r>
      <w:smartTag w:uri="urn:schemas-microsoft-com:office:smarttags" w:element="metricconverter">
        <w:smartTagPr>
          <w:attr w:name="ProductID" w:val="12 kg"/>
        </w:smartTagPr>
        <w:r w:rsidRPr="003E1D4C">
          <w:rPr>
            <w:rFonts w:cs="Arial"/>
            <w:szCs w:val="16"/>
          </w:rPr>
          <w:t>12 kg</w:t>
        </w:r>
      </w:smartTag>
      <w:r w:rsidRPr="003E1D4C">
        <w:rPr>
          <w:rFonts w:cs="Arial"/>
          <w:szCs w:val="16"/>
        </w:rPr>
        <w:t xml:space="preserve"> que ocupa um volume </w:t>
      </w:r>
      <w:smartTag w:uri="urn:schemas-microsoft-com:office:smarttags" w:element="metricconverter">
        <w:smartTagPr>
          <w:attr w:name="ProductID" w:val="0,01 m3"/>
        </w:smartTagPr>
        <w:r w:rsidRPr="003E1D4C">
          <w:rPr>
            <w:rFonts w:cs="Arial"/>
            <w:szCs w:val="16"/>
          </w:rPr>
          <w:t>0,01 m</w:t>
        </w:r>
        <w:r w:rsidRPr="003E1D4C">
          <w:rPr>
            <w:rFonts w:cs="Arial"/>
            <w:szCs w:val="16"/>
            <w:vertAlign w:val="superscript"/>
          </w:rPr>
          <w:t>3</w:t>
        </w:r>
      </w:smartTag>
      <w:r w:rsidRPr="003E1D4C">
        <w:rPr>
          <w:rFonts w:cs="Arial"/>
          <w:szCs w:val="16"/>
          <w:vertAlign w:val="superscript"/>
        </w:rPr>
        <w:t xml:space="preserve"> </w:t>
      </w:r>
      <w:r w:rsidRPr="003E1D4C">
        <w:rPr>
          <w:rFonts w:cs="Arial"/>
          <w:szCs w:val="16"/>
        </w:rPr>
        <w:t>?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bCs/>
          <w:szCs w:val="16"/>
        </w:rPr>
        <w:t>4.</w:t>
      </w:r>
      <w:r w:rsidRPr="003E1D4C">
        <w:rPr>
          <w:rFonts w:cs="Arial"/>
          <w:b/>
          <w:bCs/>
          <w:szCs w:val="16"/>
        </w:rPr>
        <w:tab/>
      </w:r>
      <w:r w:rsidRPr="003E1D4C">
        <w:rPr>
          <w:rFonts w:cs="Arial"/>
          <w:szCs w:val="16"/>
        </w:rPr>
        <w:t>A densidade do alumínio é 2,7 g/cm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. </w: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rFonts w:cs="Arial"/>
          <w:szCs w:val="16"/>
        </w:rPr>
        <w:t>a)</w:t>
      </w:r>
      <w:r w:rsidRPr="003E1D4C">
        <w:rPr>
          <w:rFonts w:cs="Arial"/>
          <w:szCs w:val="16"/>
        </w:rPr>
        <w:tab/>
        <w:t xml:space="preserve">Expresse essa densidade em unidades do </w:t>
      </w:r>
      <w:r w:rsidRPr="003E1D4C">
        <w:rPr>
          <w:rFonts w:cs="Arial"/>
          <w:i/>
          <w:iCs/>
          <w:szCs w:val="16"/>
        </w:rPr>
        <w:t>SI</w:t>
      </w:r>
      <w:r w:rsidRPr="003E1D4C">
        <w:rPr>
          <w:rFonts w:cs="Arial"/>
          <w:szCs w:val="16"/>
        </w:rPr>
        <w:t>.</w: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rFonts w:cs="Arial"/>
          <w:szCs w:val="16"/>
        </w:rPr>
        <w:t>b)</w:t>
      </w:r>
      <w:r w:rsidRPr="003E1D4C">
        <w:rPr>
          <w:rFonts w:cs="Arial"/>
          <w:szCs w:val="16"/>
        </w:rPr>
        <w:tab/>
        <w:t>Qual a massa de um bloco de alumínio de volume igual a 100 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>?</w: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rFonts w:cs="Arial"/>
          <w:szCs w:val="16"/>
        </w:rPr>
        <w:t>c)</w:t>
      </w:r>
      <w:r w:rsidRPr="003E1D4C">
        <w:rPr>
          <w:rFonts w:cs="Arial"/>
          <w:szCs w:val="16"/>
        </w:rPr>
        <w:tab/>
        <w:t xml:space="preserve">Determine o volume de um bloco maciço de alumínio de massa </w:t>
      </w:r>
      <w:smartTag w:uri="urn:schemas-microsoft-com:office:smarttags" w:element="metricconverter">
        <w:smartTagPr>
          <w:attr w:name="ProductID" w:val="5,4 kg"/>
        </w:smartTagPr>
        <w:r w:rsidRPr="003E1D4C">
          <w:rPr>
            <w:rFonts w:cs="Arial"/>
            <w:szCs w:val="16"/>
          </w:rPr>
          <w:t>5,4 kg</w:t>
        </w:r>
      </w:smartTag>
      <w:r w:rsidRPr="003E1D4C">
        <w:rPr>
          <w:rFonts w:cs="Arial"/>
          <w:szCs w:val="16"/>
        </w:rPr>
        <w:t>?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szCs w:val="16"/>
        </w:rPr>
        <w:t>5.</w:t>
      </w:r>
      <w:r w:rsidRPr="003E1D4C">
        <w:rPr>
          <w:rFonts w:cs="Arial"/>
          <w:b/>
          <w:szCs w:val="16"/>
        </w:rPr>
        <w:tab/>
      </w:r>
      <w:r w:rsidRPr="003E1D4C">
        <w:rPr>
          <w:rFonts w:cs="Arial"/>
          <w:szCs w:val="16"/>
        </w:rPr>
        <w:t xml:space="preserve">Dois sólidos cilíndricos de mesmo diâmetro são colados entre si. Um deles tem massa </w:t>
      </w:r>
      <w:smartTag w:uri="urn:schemas-microsoft-com:office:smarttags" w:element="metricconverter">
        <w:smartTagPr>
          <w:attr w:name="ProductID" w:val="2 kg"/>
        </w:smartTagPr>
        <w:r w:rsidRPr="003E1D4C">
          <w:rPr>
            <w:rFonts w:cs="Arial"/>
            <w:szCs w:val="16"/>
          </w:rPr>
          <w:t>2 kg</w:t>
        </w:r>
      </w:smartTag>
      <w:r w:rsidRPr="003E1D4C">
        <w:rPr>
          <w:rFonts w:cs="Arial"/>
          <w:szCs w:val="16"/>
        </w:rPr>
        <w:t xml:space="preserve"> e densidade 4 g/cm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; para o outro, esses valores são </w:t>
      </w:r>
      <w:smartTag w:uri="urn:schemas-microsoft-com:office:smarttags" w:element="metricconverter">
        <w:smartTagPr>
          <w:attr w:name="ProductID" w:val="3 kg"/>
        </w:smartTagPr>
        <w:r w:rsidRPr="003E1D4C">
          <w:rPr>
            <w:rFonts w:cs="Arial"/>
            <w:szCs w:val="16"/>
          </w:rPr>
          <w:t>3 kg</w:t>
        </w:r>
      </w:smartTag>
      <w:r w:rsidRPr="003E1D4C">
        <w:rPr>
          <w:rFonts w:cs="Arial"/>
          <w:szCs w:val="16"/>
        </w:rPr>
        <w:t xml:space="preserve"> e </w:t>
      </w:r>
      <w:smartTag w:uri="urn:schemas-microsoft-com:office:smarttags" w:element="metricconverter">
        <w:smartTagPr>
          <w:attr w:name="ProductID" w:val="2 g"/>
        </w:smartTagPr>
        <w:r w:rsidRPr="003E1D4C">
          <w:rPr>
            <w:rFonts w:cs="Arial"/>
            <w:szCs w:val="16"/>
          </w:rPr>
          <w:t>2 g</w:t>
        </w:r>
      </w:smartTag>
      <w:r w:rsidRPr="003E1D4C">
        <w:rPr>
          <w:rFonts w:cs="Arial"/>
          <w:szCs w:val="16"/>
        </w:rPr>
        <w:t xml:space="preserve"> /cm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>. Calcule a densidade do sólido resultante.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  <w:vertAlign w:val="superscript"/>
        </w:rPr>
      </w:pPr>
      <w:r w:rsidRPr="003E1D4C">
        <w:rPr>
          <w:rFonts w:cs="Arial"/>
          <w:b/>
          <w:szCs w:val="16"/>
        </w:rPr>
        <w:t>6.</w:t>
      </w:r>
      <w:r w:rsidRPr="003E1D4C">
        <w:rPr>
          <w:rFonts w:cs="Arial"/>
          <w:b/>
          <w:szCs w:val="16"/>
        </w:rPr>
        <w:tab/>
      </w:r>
      <w:r w:rsidRPr="003E1D4C">
        <w:rPr>
          <w:rFonts w:cs="Arial"/>
          <w:szCs w:val="16"/>
        </w:rPr>
        <w:t xml:space="preserve">Num mesmo recipiente, são colocados </w:t>
      </w:r>
      <w:smartTag w:uri="urn:schemas-microsoft-com:office:smarttags" w:element="metricconverter">
        <w:smartTagPr>
          <w:attr w:name="ProductID" w:val="2 litros"/>
        </w:smartTagPr>
        <w:r w:rsidRPr="003E1D4C">
          <w:rPr>
            <w:rFonts w:cs="Arial"/>
            <w:szCs w:val="16"/>
          </w:rPr>
          <w:t>2 litros</w:t>
        </w:r>
      </w:smartTag>
      <w:r w:rsidRPr="003E1D4C">
        <w:rPr>
          <w:rFonts w:cs="Arial"/>
          <w:szCs w:val="16"/>
        </w:rPr>
        <w:t xml:space="preserve"> de um líquido de densidade 0,9 g/cm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e </w:t>
      </w:r>
      <w:smartTag w:uri="urn:schemas-microsoft-com:office:smarttags" w:element="metricconverter">
        <w:smartTagPr>
          <w:attr w:name="ProductID" w:val="3 litros"/>
        </w:smartTagPr>
        <w:r w:rsidRPr="003E1D4C">
          <w:rPr>
            <w:rFonts w:cs="Arial"/>
            <w:szCs w:val="16"/>
          </w:rPr>
          <w:t>3 litros</w:t>
        </w:r>
      </w:smartTag>
      <w:r w:rsidRPr="003E1D4C">
        <w:rPr>
          <w:rFonts w:cs="Arial"/>
          <w:szCs w:val="16"/>
        </w:rPr>
        <w:t xml:space="preserve"> de um outro líquido de densidade 1,4 g/cm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>. Qual a densidade da mistura?</w:t>
      </w:r>
    </w:p>
    <w:p w:rsidR="001F57BB" w:rsidRPr="003E1D4C" w:rsidRDefault="001F57BB" w:rsidP="001F57BB">
      <w:pPr>
        <w:pStyle w:val="questo"/>
        <w:spacing w:before="120" w:after="120"/>
        <w:rPr>
          <w:rFonts w:cs="Arial"/>
          <w:szCs w:val="16"/>
        </w:rPr>
      </w:pPr>
      <w:r w:rsidRPr="003E1D4C">
        <w:rPr>
          <w:rFonts w:cs="Arial"/>
          <w:b/>
          <w:szCs w:val="16"/>
        </w:rPr>
        <w:t>7.</w:t>
      </w:r>
      <w:r w:rsidRPr="003E1D4C">
        <w:rPr>
          <w:rFonts w:cs="Arial"/>
          <w:szCs w:val="16"/>
        </w:rPr>
        <w:tab/>
        <w:t xml:space="preserve">(UEL) Uma sala tem as seguintes dimensões: </w:t>
      </w:r>
      <w:smartTag w:uri="urn:schemas-microsoft-com:office:smarttags" w:element="metricconverter">
        <w:smartTagPr>
          <w:attr w:name="ProductID" w:val="4,0 m"/>
        </w:smartTagPr>
        <w:r w:rsidRPr="003E1D4C">
          <w:rPr>
            <w:rFonts w:cs="Arial"/>
            <w:szCs w:val="16"/>
          </w:rPr>
          <w:t>4,0 m</w:t>
        </w:r>
      </w:smartTag>
      <w:r w:rsidRPr="003E1D4C">
        <w:rPr>
          <w:rFonts w:cs="Arial"/>
          <w:szCs w:val="16"/>
        </w:rPr>
        <w:t xml:space="preserve"> × </w:t>
      </w:r>
      <w:smartTag w:uri="urn:schemas-microsoft-com:office:smarttags" w:element="metricconverter">
        <w:smartTagPr>
          <w:attr w:name="ProductID" w:val="5,0 m"/>
        </w:smartTagPr>
        <w:r w:rsidRPr="003E1D4C">
          <w:rPr>
            <w:rFonts w:cs="Arial"/>
            <w:szCs w:val="16"/>
          </w:rPr>
          <w:t>5,0 m</w:t>
        </w:r>
      </w:smartTag>
      <w:r w:rsidRPr="003E1D4C">
        <w:rPr>
          <w:rFonts w:cs="Arial"/>
          <w:szCs w:val="16"/>
        </w:rPr>
        <w:t xml:space="preserve"> × </w:t>
      </w:r>
      <w:smartTag w:uri="urn:schemas-microsoft-com:office:smarttags" w:element="metricconverter">
        <w:smartTagPr>
          <w:attr w:name="ProductID" w:val="3,0 m"/>
        </w:smartTagPr>
        <w:r w:rsidRPr="003E1D4C">
          <w:rPr>
            <w:rFonts w:cs="Arial"/>
            <w:szCs w:val="16"/>
          </w:rPr>
          <w:t>3,0 m</w:t>
        </w:r>
      </w:smartTag>
      <w:r w:rsidRPr="003E1D4C">
        <w:rPr>
          <w:rFonts w:cs="Arial"/>
          <w:szCs w:val="16"/>
        </w:rPr>
        <w:t>. Se a densidade do ar é de 1,2 kg/m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calcule o peso do ar contido nesta sala.</w:t>
      </w:r>
    </w:p>
    <w:p w:rsidR="001F57BB" w:rsidRPr="003E1D4C" w:rsidRDefault="001F57BB" w:rsidP="001F57BB">
      <w:pPr>
        <w:jc w:val="center"/>
        <w:rPr>
          <w:rFonts w:cs="Arial"/>
          <w:b/>
          <w:bCs/>
          <w:szCs w:val="16"/>
          <w:u w:val="single"/>
        </w:rPr>
      </w:pPr>
      <w:r w:rsidRPr="003E1D4C">
        <w:rPr>
          <w:rFonts w:cs="Arial"/>
          <w:b/>
          <w:bCs/>
          <w:szCs w:val="16"/>
          <w:u w:val="single"/>
        </w:rPr>
        <w:t>II – PRESSÃ0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szCs w:val="16"/>
        </w:rPr>
        <w:t>8.</w:t>
      </w:r>
      <w:r w:rsidRPr="003E1D4C">
        <w:rPr>
          <w:rFonts w:cs="Arial"/>
          <w:b/>
          <w:szCs w:val="16"/>
        </w:rPr>
        <w:tab/>
      </w:r>
      <w:r w:rsidRPr="003E1D4C">
        <w:rPr>
          <w:rFonts w:cs="Arial"/>
          <w:szCs w:val="16"/>
        </w:rPr>
        <w:t>Cada pé de uma pessoa oferece uma área de apoio de 150 cm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. Se ela tem massa de </w:t>
      </w:r>
      <w:smartTag w:uri="urn:schemas-microsoft-com:office:smarttags" w:element="metricconverter">
        <w:smartTagPr>
          <w:attr w:name="ProductID" w:val="60 kg"/>
        </w:smartTagPr>
        <w:r w:rsidRPr="003E1D4C">
          <w:rPr>
            <w:rFonts w:cs="Arial"/>
            <w:szCs w:val="16"/>
          </w:rPr>
          <w:t>60 kg</w:t>
        </w:r>
      </w:smartTag>
      <w:r w:rsidRPr="003E1D4C">
        <w:rPr>
          <w:rFonts w:cs="Arial"/>
          <w:szCs w:val="16"/>
        </w:rPr>
        <w:t>, calcule,  em N/m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>, a pressão média que ela exerce sobre o solo horizontal, quando está parada e normalmente em pé.</w:t>
      </w:r>
    </w:p>
    <w:p w:rsidR="001F57BB" w:rsidRPr="003E1D4C" w:rsidRDefault="001F57BB" w:rsidP="001F57BB">
      <w:pPr>
        <w:pStyle w:val="questo"/>
        <w:spacing w:before="120"/>
        <w:rPr>
          <w:rFonts w:cs="Arial"/>
          <w:b/>
          <w:szCs w:val="16"/>
        </w:rPr>
      </w:pPr>
      <w:r w:rsidRPr="003E1D4C">
        <w:rPr>
          <w:rFonts w:cs="Arial"/>
          <w:b/>
          <w:szCs w:val="16"/>
        </w:rPr>
        <w:t>9.</w:t>
      </w:r>
      <w:r w:rsidRPr="003E1D4C">
        <w:rPr>
          <w:rFonts w:cs="Arial"/>
          <w:b/>
          <w:szCs w:val="16"/>
        </w:rPr>
        <w:tab/>
      </w:r>
      <w:r w:rsidRPr="003E1D4C">
        <w:rPr>
          <w:rFonts w:cs="Arial"/>
          <w:szCs w:val="16"/>
        </w:rPr>
        <w:t xml:space="preserve">As arestas de um tijolo são </w:t>
      </w:r>
      <w:r w:rsidRPr="003E1D4C">
        <w:rPr>
          <w:rFonts w:cs="Arial"/>
          <w:b/>
          <w:bCs/>
          <w:szCs w:val="16"/>
        </w:rPr>
        <w:t xml:space="preserve">a </w:t>
      </w:r>
      <w:r w:rsidRPr="003E1D4C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20 cm"/>
        </w:smartTagPr>
        <w:r w:rsidRPr="003E1D4C">
          <w:rPr>
            <w:rFonts w:cs="Arial"/>
            <w:szCs w:val="16"/>
          </w:rPr>
          <w:t>20 cm</w:t>
        </w:r>
      </w:smartTag>
      <w:r w:rsidRPr="003E1D4C">
        <w:rPr>
          <w:rFonts w:cs="Arial"/>
          <w:szCs w:val="16"/>
        </w:rPr>
        <w:t xml:space="preserve">, </w:t>
      </w:r>
      <w:r w:rsidRPr="003E1D4C">
        <w:rPr>
          <w:rFonts w:cs="Arial"/>
          <w:b/>
          <w:bCs/>
          <w:szCs w:val="16"/>
        </w:rPr>
        <w:t>b</w:t>
      </w:r>
      <w:r w:rsidRPr="003E1D4C">
        <w:rPr>
          <w:rFonts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10 cm"/>
        </w:smartTagPr>
        <w:r w:rsidRPr="003E1D4C">
          <w:rPr>
            <w:rFonts w:cs="Arial"/>
            <w:szCs w:val="16"/>
          </w:rPr>
          <w:t>10 cm</w:t>
        </w:r>
      </w:smartTag>
      <w:r w:rsidRPr="003E1D4C">
        <w:rPr>
          <w:rFonts w:cs="Arial"/>
          <w:szCs w:val="16"/>
        </w:rPr>
        <w:t xml:space="preserve"> e </w:t>
      </w:r>
      <w:r w:rsidRPr="003E1D4C">
        <w:rPr>
          <w:rFonts w:cs="Arial"/>
          <w:b/>
          <w:bCs/>
          <w:szCs w:val="16"/>
        </w:rPr>
        <w:t xml:space="preserve">c </w:t>
      </w:r>
      <w:r w:rsidRPr="003E1D4C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5 cm"/>
        </w:smartTagPr>
        <w:r w:rsidRPr="003E1D4C">
          <w:rPr>
            <w:rFonts w:cs="Arial"/>
            <w:szCs w:val="16"/>
          </w:rPr>
          <w:t>5 cm</w:t>
        </w:r>
      </w:smartTag>
      <w:r w:rsidRPr="003E1D4C">
        <w:rPr>
          <w:rFonts w:cs="Arial"/>
          <w:szCs w:val="16"/>
        </w:rPr>
        <w:t xml:space="preserve"> e sua massa é </w:t>
      </w:r>
      <w:r w:rsidRPr="003E1D4C">
        <w:rPr>
          <w:rFonts w:cs="Arial"/>
          <w:b/>
          <w:bCs/>
          <w:szCs w:val="16"/>
        </w:rPr>
        <w:t xml:space="preserve">m </w:t>
      </w:r>
      <w:r w:rsidRPr="003E1D4C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1,5 kg"/>
        </w:smartTagPr>
        <w:r w:rsidRPr="003E1D4C">
          <w:rPr>
            <w:rFonts w:cs="Arial"/>
            <w:szCs w:val="16"/>
          </w:rPr>
          <w:t>1,5 kg</w:t>
        </w:r>
      </w:smartTag>
      <w:r w:rsidRPr="003E1D4C">
        <w:rPr>
          <w:rFonts w:cs="Arial"/>
          <w:szCs w:val="16"/>
        </w:rPr>
        <w:t>. Calcule a pressão que ele exerce sobre uma superfície horizontal quando apoiado sobre sua face de menor área, em N/m</w:t>
      </w:r>
      <w:r w:rsidRPr="003E1D4C">
        <w:rPr>
          <w:rFonts w:cs="Arial"/>
          <w:szCs w:val="16"/>
          <w:vertAlign w:val="superscript"/>
        </w:rPr>
        <w:t xml:space="preserve">2 </w:t>
      </w:r>
      <w:r w:rsidRPr="003E1D4C">
        <w:rPr>
          <w:rFonts w:cs="Arial"/>
          <w:szCs w:val="16"/>
        </w:rPr>
        <w:t>.</w:t>
      </w:r>
      <w:r w:rsidRPr="003E1D4C">
        <w:rPr>
          <w:rFonts w:cs="Arial"/>
          <w:b/>
          <w:szCs w:val="16"/>
        </w:rPr>
        <w:tab/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szCs w:val="16"/>
        </w:rPr>
        <w:t>10.</w:t>
      </w:r>
      <w:r w:rsidRPr="003E1D4C">
        <w:rPr>
          <w:rFonts w:cs="Arial"/>
          <w:b/>
          <w:szCs w:val="16"/>
        </w:rPr>
        <w:tab/>
      </w:r>
      <w:r w:rsidRPr="003E1D4C">
        <w:rPr>
          <w:rFonts w:cs="Arial"/>
          <w:szCs w:val="16"/>
        </w:rPr>
        <w:t>(Udesc) Aproximadamente 50% do peso corporal é sustentado pela quinta vértebra lombar. Qual a pressão, em N/m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>, exercida sobre a área de 20 cm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 dessa vértebra, em um homem ereto de </w:t>
      </w:r>
      <w:smartTag w:uri="urn:schemas-microsoft-com:office:smarttags" w:element="metricconverter">
        <w:smartTagPr>
          <w:attr w:name="ProductID" w:val="80 kg"/>
        </w:smartTagPr>
        <w:r w:rsidRPr="003E1D4C">
          <w:rPr>
            <w:rFonts w:cs="Arial"/>
            <w:szCs w:val="16"/>
          </w:rPr>
          <w:t>80 kg</w:t>
        </w:r>
      </w:smartTag>
      <w:r w:rsidRPr="003E1D4C">
        <w:rPr>
          <w:rFonts w:cs="Arial"/>
          <w:szCs w:val="16"/>
        </w:rPr>
        <w:t xml:space="preserve"> de massa? 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bCs/>
          <w:szCs w:val="16"/>
        </w:rPr>
        <w:t>11.</w:t>
      </w:r>
      <w:r w:rsidRPr="003E1D4C">
        <w:rPr>
          <w:rFonts w:cs="Arial"/>
          <w:b/>
          <w:bCs/>
          <w:szCs w:val="16"/>
        </w:rPr>
        <w:tab/>
      </w:r>
      <w:r w:rsidRPr="003E1D4C">
        <w:rPr>
          <w:rFonts w:cs="Arial"/>
          <w:szCs w:val="16"/>
        </w:rPr>
        <w:t>A tela a de uma TV-</w:t>
      </w:r>
      <w:smartTag w:uri="urn:schemas-microsoft-com:office:smarttags" w:element="metricconverter">
        <w:smartTagPr>
          <w:attr w:name="ProductID" w:val="20’"/>
        </w:smartTagPr>
        <w:r w:rsidRPr="003E1D4C">
          <w:rPr>
            <w:rFonts w:cs="Arial"/>
            <w:szCs w:val="16"/>
          </w:rPr>
          <w:t>20’</w:t>
        </w:r>
      </w:smartTag>
      <w:r w:rsidRPr="003E1D4C">
        <w:rPr>
          <w:rFonts w:cs="Arial"/>
          <w:szCs w:val="16"/>
        </w:rPr>
        <w:t xml:space="preserve"> tem </w:t>
      </w:r>
      <w:smartTag w:uri="urn:schemas-microsoft-com:office:smarttags" w:element="metricconverter">
        <w:smartTagPr>
          <w:attr w:name="ProductID" w:val="40 cm"/>
        </w:smartTagPr>
        <w:r w:rsidRPr="003E1D4C">
          <w:rPr>
            <w:rFonts w:cs="Arial"/>
            <w:szCs w:val="16"/>
          </w:rPr>
          <w:t>40 cm</w:t>
        </w:r>
      </w:smartTag>
      <w:r w:rsidRPr="003E1D4C">
        <w:rPr>
          <w:rFonts w:cs="Arial"/>
          <w:szCs w:val="16"/>
        </w:rPr>
        <w:t xml:space="preserve"> de comprimento por </w:t>
      </w:r>
      <w:smartTag w:uri="urn:schemas-microsoft-com:office:smarttags" w:element="metricconverter">
        <w:smartTagPr>
          <w:attr w:name="ProductID" w:val="30 cm"/>
        </w:smartTagPr>
        <w:r w:rsidRPr="003E1D4C">
          <w:rPr>
            <w:rFonts w:cs="Arial"/>
            <w:szCs w:val="16"/>
          </w:rPr>
          <w:t>30 cm</w:t>
        </w:r>
      </w:smartTag>
      <w:r w:rsidRPr="003E1D4C">
        <w:rPr>
          <w:rFonts w:cs="Arial"/>
          <w:szCs w:val="16"/>
        </w:rPr>
        <w:t xml:space="preserve"> de altura aproximadamente. Considerando que, no tubo, a pressão interna é 1</w:t>
      </w:r>
      <w:r w:rsidRPr="003E1D4C">
        <w:rPr>
          <w:rFonts w:cs="Arial"/>
          <w:szCs w:val="16"/>
        </w:rPr>
        <w:sym w:font="Symbol" w:char="F0B4"/>
      </w:r>
      <w:r w:rsidRPr="003E1D4C">
        <w:rPr>
          <w:rFonts w:cs="Arial"/>
          <w:szCs w:val="16"/>
        </w:rPr>
        <w:t>10</w:t>
      </w:r>
      <w:r w:rsidRPr="003E1D4C">
        <w:rPr>
          <w:rFonts w:cs="Arial"/>
          <w:szCs w:val="16"/>
          <w:vertAlign w:val="superscript"/>
        </w:rPr>
        <w:t>3</w:t>
      </w:r>
      <w:r w:rsidRPr="003E1D4C">
        <w:rPr>
          <w:rFonts w:cs="Arial"/>
          <w:szCs w:val="16"/>
        </w:rPr>
        <w:t xml:space="preserve"> N/m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, qual a intensidade da força resultante suportada pelo vidro da tela? 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szCs w:val="16"/>
        </w:rPr>
        <w:lastRenderedPageBreak/>
        <w:t>12.</w:t>
      </w:r>
      <w:r w:rsidRPr="003E1D4C">
        <w:rPr>
          <w:rFonts w:cs="Arial"/>
          <w:szCs w:val="16"/>
        </w:rPr>
        <w:tab/>
        <w:t xml:space="preserve">(Unicamp) Uma dada panela de pressão é feita para cozinhar feijão à temperatura de </w:t>
      </w:r>
      <w:smartTag w:uri="urn:schemas-microsoft-com:office:smarttags" w:element="metricconverter">
        <w:smartTagPr>
          <w:attr w:name="ProductID" w:val="110 ﾰC"/>
        </w:smartTagPr>
        <w:r w:rsidRPr="003E1D4C">
          <w:rPr>
            <w:rFonts w:cs="Arial"/>
            <w:szCs w:val="16"/>
          </w:rPr>
          <w:t>110 °C</w:t>
        </w:r>
      </w:smartTag>
      <w:r w:rsidRPr="003E1D4C">
        <w:rPr>
          <w:rFonts w:cs="Arial"/>
          <w:szCs w:val="16"/>
        </w:rPr>
        <w:t>. A válvula da panela é constituída por um furo de área igual a 0,20 cm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>, tampado por um peso que mantém uma sobrepre</w:t>
      </w:r>
      <w:r w:rsidRPr="003E1D4C">
        <w:rPr>
          <w:rFonts w:cs="Arial"/>
          <w:szCs w:val="16"/>
        </w:rPr>
        <w:t>s</w:t>
      </w:r>
      <w:r w:rsidRPr="003E1D4C">
        <w:rPr>
          <w:rFonts w:cs="Arial"/>
          <w:szCs w:val="16"/>
        </w:rPr>
        <w:t xml:space="preserve">são dentro da panela. A pressão de vapor da água (pressão em que a água ferve) como função da temperatura é dada pela curva abaixo. </w:t>
      </w:r>
    </w:p>
    <w:p w:rsidR="001F57BB" w:rsidRPr="003E1D4C" w:rsidRDefault="001F57BB" w:rsidP="001F57BB">
      <w:pPr>
        <w:pStyle w:val="questobody"/>
        <w:jc w:val="center"/>
        <w:rPr>
          <w:rFonts w:cs="Arial"/>
          <w:szCs w:val="16"/>
        </w:rPr>
      </w:pPr>
      <w:r w:rsidRPr="003E1D4C">
        <w:rPr>
          <w:rFonts w:cs="Arial"/>
          <w:szCs w:val="16"/>
        </w:rPr>
        <w:object w:dxaOrig="3035" w:dyaOrig="3002">
          <v:shape id="_x0000_i1025" type="#_x0000_t75" style="width:129.6pt;height:128.4pt" o:ole="" fillcolor="window">
            <v:imagedata r:id="rId8" o:title=""/>
          </v:shape>
          <o:OLEObject Type="Embed" ProgID="CorelDraw.Graphic.8" ShapeID="_x0000_i1025" DrawAspect="Content" ObjectID="_1492712521" r:id="rId9"/>
        </w:objec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rFonts w:cs="Arial"/>
          <w:szCs w:val="16"/>
        </w:rPr>
        <w:t>a)</w:t>
      </w:r>
      <w:r w:rsidRPr="003E1D4C">
        <w:rPr>
          <w:rFonts w:cs="Arial"/>
          <w:szCs w:val="16"/>
        </w:rPr>
        <w:tab/>
        <w:t>Tire do gráfico o valor da pressão atmosférica, em N/cm</w:t>
      </w:r>
      <w:r w:rsidRPr="003E1D4C">
        <w:rPr>
          <w:rFonts w:cs="Arial"/>
          <w:szCs w:val="16"/>
          <w:vertAlign w:val="superscript"/>
        </w:rPr>
        <w:t>2</w:t>
      </w:r>
      <w:r w:rsidRPr="003E1D4C">
        <w:rPr>
          <w:rFonts w:cs="Arial"/>
          <w:szCs w:val="16"/>
        </w:rPr>
        <w:t xml:space="preserve">, sabendo que nesta pressão a água ferve a </w:t>
      </w:r>
      <w:smartTag w:uri="urn:schemas-microsoft-com:office:smarttags" w:element="metricconverter">
        <w:smartTagPr>
          <w:attr w:name="ProductID" w:val="100 ﾰC"/>
        </w:smartTagPr>
        <w:r w:rsidRPr="003E1D4C">
          <w:rPr>
            <w:rFonts w:cs="Arial"/>
            <w:szCs w:val="16"/>
          </w:rPr>
          <w:t>100 °C</w:t>
        </w:r>
      </w:smartTag>
      <w:r w:rsidRPr="003E1D4C">
        <w:rPr>
          <w:rFonts w:cs="Arial"/>
          <w:szCs w:val="16"/>
        </w:rPr>
        <w:t>.</w: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rFonts w:cs="Arial"/>
          <w:szCs w:val="16"/>
        </w:rPr>
        <w:t>b)</w:t>
      </w:r>
      <w:r w:rsidRPr="003E1D4C">
        <w:rPr>
          <w:rFonts w:cs="Arial"/>
          <w:szCs w:val="16"/>
        </w:rPr>
        <w:tab/>
        <w:t>Tire do gráfico a pressão no interior da panela quando o feijão está c</w:t>
      </w:r>
      <w:r w:rsidRPr="003E1D4C">
        <w:rPr>
          <w:rFonts w:cs="Arial"/>
          <w:szCs w:val="16"/>
        </w:rPr>
        <w:t>o</w:t>
      </w:r>
      <w:r w:rsidRPr="003E1D4C">
        <w:rPr>
          <w:rFonts w:cs="Arial"/>
          <w:szCs w:val="16"/>
        </w:rPr>
        <w:t xml:space="preserve">zinhando a </w:t>
      </w:r>
      <w:smartTag w:uri="urn:schemas-microsoft-com:office:smarttags" w:element="metricconverter">
        <w:smartTagPr>
          <w:attr w:name="ProductID" w:val="110 ﾰC"/>
        </w:smartTagPr>
        <w:r w:rsidRPr="003E1D4C">
          <w:rPr>
            <w:rFonts w:cs="Arial"/>
            <w:szCs w:val="16"/>
          </w:rPr>
          <w:t>110 °C</w:t>
        </w:r>
      </w:smartTag>
      <w:r w:rsidRPr="003E1D4C">
        <w:rPr>
          <w:rFonts w:cs="Arial"/>
          <w:szCs w:val="16"/>
        </w:rPr>
        <w:t>.</w: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rFonts w:cs="Arial"/>
          <w:szCs w:val="16"/>
        </w:rPr>
        <w:t>c)</w:t>
      </w:r>
      <w:r w:rsidRPr="003E1D4C">
        <w:rPr>
          <w:rFonts w:cs="Arial"/>
          <w:szCs w:val="16"/>
        </w:rPr>
        <w:tab/>
        <w:t>Calcule o peso da válvula necessário para equilibrar a diferença de pressão interna e externa à panela.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szCs w:val="16"/>
        </w:rPr>
        <w:t>13.</w:t>
      </w:r>
      <w:r w:rsidRPr="003E1D4C">
        <w:rPr>
          <w:rFonts w:cs="Arial"/>
          <w:szCs w:val="16"/>
        </w:rPr>
        <w:tab/>
        <w:t xml:space="preserve">Uma pessoa de </w:t>
      </w:r>
      <w:r w:rsidRPr="003E1D4C">
        <w:rPr>
          <w:rFonts w:cs="Arial"/>
          <w:b/>
          <w:szCs w:val="16"/>
        </w:rPr>
        <w:t xml:space="preserve">m </w:t>
      </w:r>
      <w:r w:rsidRPr="003E1D4C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70 kg"/>
        </w:smartTagPr>
        <w:r w:rsidRPr="003E1D4C">
          <w:rPr>
            <w:rFonts w:cs="Arial"/>
            <w:szCs w:val="16"/>
          </w:rPr>
          <w:t>70 kg</w:t>
        </w:r>
      </w:smartTag>
      <w:r w:rsidRPr="003E1D4C">
        <w:rPr>
          <w:rFonts w:cs="Arial"/>
          <w:szCs w:val="16"/>
        </w:rPr>
        <w:t xml:space="preserve"> apóia-se sobre uma chapa quadrada de  </w:t>
      </w:r>
      <w:smartTag w:uri="urn:schemas-microsoft-com:office:smarttags" w:element="metricconverter">
        <w:smartTagPr>
          <w:attr w:name="ProductID" w:val="50 cm"/>
        </w:smartTagPr>
        <w:r w:rsidRPr="003E1D4C">
          <w:rPr>
            <w:rFonts w:cs="Arial"/>
            <w:szCs w:val="16"/>
          </w:rPr>
          <w:t>50 cm</w:t>
        </w:r>
      </w:smartTag>
      <w:r w:rsidRPr="003E1D4C">
        <w:rPr>
          <w:rFonts w:cs="Arial"/>
          <w:szCs w:val="16"/>
        </w:rPr>
        <w:t xml:space="preserve"> de lado, que repousa sobre uma bolsa de água. Se a  densidade superficial da chapa é </w:t>
      </w:r>
      <w:r w:rsidRPr="003E1D4C">
        <w:rPr>
          <w:rFonts w:cs="Arial"/>
          <w:b/>
          <w:szCs w:val="16"/>
        </w:rPr>
        <w:sym w:font="Symbol" w:char="F072"/>
      </w:r>
      <w:r w:rsidRPr="003E1D4C">
        <w:rPr>
          <w:rFonts w:cs="Arial"/>
          <w:szCs w:val="16"/>
        </w:rPr>
        <w:t xml:space="preserve"> = 40 kg/m</w:t>
      </w:r>
      <w:r w:rsidRPr="003E1D4C">
        <w:rPr>
          <w:rFonts w:cs="Arial"/>
          <w:szCs w:val="16"/>
          <w:vertAlign w:val="superscript"/>
        </w:rPr>
        <w:t xml:space="preserve">2 </w:t>
      </w:r>
      <w:r w:rsidRPr="003E1D4C">
        <w:rPr>
          <w:rFonts w:cs="Arial"/>
          <w:szCs w:val="16"/>
        </w:rPr>
        <w:t>, determine a pressão média que o conjunto pe</w:t>
      </w:r>
      <w:r w:rsidRPr="003E1D4C">
        <w:rPr>
          <w:rFonts w:cs="Arial"/>
          <w:szCs w:val="16"/>
        </w:rPr>
        <w:t>s</w:t>
      </w:r>
      <w:r w:rsidRPr="003E1D4C">
        <w:rPr>
          <w:rFonts w:cs="Arial"/>
          <w:szCs w:val="16"/>
        </w:rPr>
        <w:t>soa-chapa transmite à bolsa.</w:t>
      </w:r>
    </w:p>
    <w:p w:rsidR="001F57BB" w:rsidRPr="003E1D4C" w:rsidRDefault="001F57BB" w:rsidP="001F57BB">
      <w:pPr>
        <w:jc w:val="center"/>
        <w:rPr>
          <w:rFonts w:cs="Arial"/>
          <w:szCs w:val="16"/>
        </w:rPr>
      </w:pPr>
      <w:r w:rsidRPr="003E1D4C">
        <w:rPr>
          <w:rFonts w:cs="Arial"/>
          <w:szCs w:val="16"/>
        </w:rPr>
        <w:object w:dxaOrig="4679" w:dyaOrig="3150">
          <v:shape id="_x0000_i1026" type="#_x0000_t75" style="width:167.4pt;height:112.2pt" o:ole="" fillcolor="window">
            <v:imagedata r:id="rId10" o:title=""/>
          </v:shape>
          <o:OLEObject Type="Embed" ProgID="PBrush" ShapeID="_x0000_i1026" DrawAspect="Content" ObjectID="_1492712522" r:id="rId11"/>
        </w:object>
      </w:r>
    </w:p>
    <w:p w:rsidR="001F57BB" w:rsidRPr="003E1D4C" w:rsidRDefault="001F57BB" w:rsidP="001F57BB">
      <w:pPr>
        <w:pStyle w:val="Ttulo3"/>
        <w:rPr>
          <w:rFonts w:ascii="Calibri" w:hAnsi="Calibri"/>
          <w:szCs w:val="16"/>
        </w:rPr>
      </w:pPr>
      <w:r w:rsidRPr="003E1D4C">
        <w:rPr>
          <w:rFonts w:ascii="Calibri" w:hAnsi="Calibri"/>
          <w:szCs w:val="16"/>
        </w:rPr>
        <w:t>III – TEOREMA DE STEVIN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bCs/>
          <w:szCs w:val="16"/>
        </w:rPr>
        <w:t>14.</w:t>
      </w:r>
      <w:r w:rsidRPr="003E1D4C">
        <w:rPr>
          <w:szCs w:val="16"/>
        </w:rPr>
        <w:tab/>
        <w:t xml:space="preserve">Um submarino navega imerso numa profundidade constante de </w:t>
      </w:r>
      <w:smartTag w:uri="urn:schemas-microsoft-com:office:smarttags" w:element="metricconverter">
        <w:smartTagPr>
          <w:attr w:name="ProductID" w:val="30 m"/>
        </w:smartTagPr>
        <w:r w:rsidRPr="003E1D4C">
          <w:rPr>
            <w:szCs w:val="16"/>
          </w:rPr>
          <w:t>30 m</w:t>
        </w:r>
      </w:smartTag>
      <w:r w:rsidRPr="003E1D4C">
        <w:rPr>
          <w:szCs w:val="16"/>
        </w:rPr>
        <w:t>. Qual deve ser, aproximadamente, a pressão total a que está submetido? Dê a resposta em: mH</w:t>
      </w:r>
      <w:r w:rsidRPr="003E1D4C">
        <w:rPr>
          <w:szCs w:val="16"/>
          <w:vertAlign w:val="subscript"/>
        </w:rPr>
        <w:t>2</w:t>
      </w:r>
      <w:r w:rsidRPr="003E1D4C">
        <w:rPr>
          <w:szCs w:val="16"/>
        </w:rPr>
        <w:t>O; atm; Pa e cmHg.</w:t>
      </w:r>
    </w:p>
    <w:p w:rsidR="001F57BB" w:rsidRPr="003E1D4C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>A)</w:t>
      </w:r>
      <w:r w:rsidRPr="003E1D4C">
        <w:rPr>
          <w:sz w:val="16"/>
          <w:szCs w:val="16"/>
        </w:rPr>
        <w:tab/>
        <w:t>1atm.</w:t>
      </w:r>
      <w:r w:rsidRPr="003E1D4C">
        <w:rPr>
          <w:sz w:val="16"/>
          <w:szCs w:val="16"/>
        </w:rPr>
        <w:tab/>
        <w:t>B)</w:t>
      </w:r>
      <w:r w:rsidRPr="003E1D4C">
        <w:rPr>
          <w:sz w:val="16"/>
          <w:szCs w:val="16"/>
        </w:rPr>
        <w:tab/>
        <w:t>2 atm.</w:t>
      </w:r>
      <w:r w:rsidRPr="003E1D4C">
        <w:rPr>
          <w:sz w:val="16"/>
          <w:szCs w:val="16"/>
        </w:rPr>
        <w:tab/>
        <w:t>C)</w:t>
      </w:r>
      <w:r w:rsidRPr="003E1D4C">
        <w:rPr>
          <w:sz w:val="16"/>
          <w:szCs w:val="16"/>
        </w:rPr>
        <w:tab/>
        <w:t>3 atm.</w:t>
      </w:r>
    </w:p>
    <w:p w:rsidR="001F57BB" w:rsidRPr="003E1D4C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>D)</w:t>
      </w:r>
      <w:r w:rsidRPr="003E1D4C">
        <w:rPr>
          <w:sz w:val="16"/>
          <w:szCs w:val="16"/>
        </w:rPr>
        <w:tab/>
        <w:t>4 atm.</w:t>
      </w:r>
      <w:r w:rsidRPr="003E1D4C">
        <w:rPr>
          <w:color w:val="FF0000"/>
          <w:sz w:val="16"/>
          <w:szCs w:val="16"/>
        </w:rPr>
        <w:tab/>
      </w:r>
      <w:r w:rsidRPr="003E1D4C">
        <w:rPr>
          <w:sz w:val="16"/>
          <w:szCs w:val="16"/>
        </w:rPr>
        <w:t>E)</w:t>
      </w:r>
      <w:r w:rsidRPr="003E1D4C">
        <w:rPr>
          <w:sz w:val="16"/>
          <w:szCs w:val="16"/>
        </w:rPr>
        <w:tab/>
        <w:t>5 atm.</w:t>
      </w:r>
    </w:p>
    <w:p w:rsidR="001F57BB" w:rsidRPr="003E1D4C" w:rsidRDefault="001F57BB" w:rsidP="001F57BB">
      <w:pPr>
        <w:pStyle w:val="questo"/>
        <w:spacing w:before="120"/>
        <w:rPr>
          <w:snapToGrid w:val="0"/>
          <w:szCs w:val="16"/>
        </w:rPr>
      </w:pPr>
      <w:r w:rsidRPr="003E1D4C">
        <w:rPr>
          <w:b/>
          <w:bCs/>
          <w:snapToGrid w:val="0"/>
          <w:szCs w:val="16"/>
        </w:rPr>
        <w:t>15.</w:t>
      </w:r>
      <w:r w:rsidRPr="003E1D4C">
        <w:rPr>
          <w:snapToGrid w:val="0"/>
          <w:szCs w:val="16"/>
        </w:rPr>
        <w:tab/>
        <w:t>Um oceanógrafo construiu um aparelho para medir profundidades no mar</w:t>
      </w:r>
      <w:r w:rsidRPr="003E1D4C">
        <w:rPr>
          <w:i/>
          <w:snapToGrid w:val="0"/>
          <w:szCs w:val="16"/>
        </w:rPr>
        <w:t xml:space="preserve">.  </w:t>
      </w:r>
      <w:r w:rsidRPr="003E1D4C">
        <w:rPr>
          <w:snapToGrid w:val="0"/>
          <w:szCs w:val="16"/>
        </w:rPr>
        <w:t>Sabe-se que o aparelho suporta uma pressão total de até 5</w:t>
      </w:r>
      <w:r w:rsidRPr="003E1D4C">
        <w:rPr>
          <w:snapToGrid w:val="0"/>
          <w:szCs w:val="16"/>
        </w:rPr>
        <w:sym w:font="Symbol" w:char="F0B4"/>
      </w:r>
      <w:r w:rsidRPr="003E1D4C">
        <w:rPr>
          <w:snapToGrid w:val="0"/>
          <w:szCs w:val="16"/>
        </w:rPr>
        <w:t>10</w:t>
      </w:r>
      <w:r w:rsidRPr="003E1D4C">
        <w:rPr>
          <w:snapToGrid w:val="0"/>
          <w:szCs w:val="16"/>
          <w:vertAlign w:val="superscript"/>
        </w:rPr>
        <w:t>5</w:t>
      </w:r>
      <w:r w:rsidRPr="003E1D4C">
        <w:rPr>
          <w:snapToGrid w:val="0"/>
          <w:szCs w:val="16"/>
        </w:rPr>
        <w:t xml:space="preserve"> N/m</w:t>
      </w:r>
      <w:r w:rsidRPr="003E1D4C">
        <w:rPr>
          <w:snapToGrid w:val="0"/>
          <w:szCs w:val="16"/>
          <w:vertAlign w:val="superscript"/>
        </w:rPr>
        <w:t>2</w:t>
      </w:r>
      <w:r w:rsidRPr="003E1D4C">
        <w:rPr>
          <w:snapToGrid w:val="0"/>
          <w:szCs w:val="16"/>
        </w:rPr>
        <w:t>.  Qual a máxima profundidade que o aparelho pode medir?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szCs w:val="16"/>
        </w:rPr>
        <w:t xml:space="preserve">16. </w:t>
      </w:r>
      <w:r w:rsidRPr="003E1D4C">
        <w:rPr>
          <w:szCs w:val="16"/>
        </w:rPr>
        <w:t>(UERJ)</w:t>
      </w:r>
      <w:r w:rsidRPr="003E1D4C">
        <w:rPr>
          <w:b/>
          <w:szCs w:val="16"/>
        </w:rPr>
        <w:t xml:space="preserve"> </w:t>
      </w:r>
      <w:r w:rsidRPr="003E1D4C">
        <w:rPr>
          <w:szCs w:val="16"/>
        </w:rPr>
        <w:t xml:space="preserve">Um submarino encontra-se à profundidade de </w:t>
      </w:r>
      <w:smartTag w:uri="urn:schemas-microsoft-com:office:smarttags" w:element="metricconverter">
        <w:smartTagPr>
          <w:attr w:name="ProductID" w:val="50 m"/>
        </w:smartTagPr>
        <w:r w:rsidRPr="003E1D4C">
          <w:rPr>
            <w:szCs w:val="16"/>
          </w:rPr>
          <w:t>50 m</w:t>
        </w:r>
      </w:smartTag>
      <w:r w:rsidRPr="003E1D4C">
        <w:rPr>
          <w:szCs w:val="16"/>
        </w:rPr>
        <w:t>. Para que a tripulação sobreviva, um descompressor mantém o seu interior a uma pressão constante igual à pressão atmosférica ao nível do mar. Calcule a d</w:t>
      </w:r>
      <w:r w:rsidRPr="003E1D4C">
        <w:rPr>
          <w:szCs w:val="16"/>
        </w:rPr>
        <w:t>i</w:t>
      </w:r>
      <w:r w:rsidRPr="003E1D4C">
        <w:rPr>
          <w:szCs w:val="16"/>
        </w:rPr>
        <w:t>ferença entre a pressão, junto a suas paredes, fora e dentro do submarino.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szCs w:val="16"/>
        </w:rPr>
        <w:t>17.</w:t>
      </w:r>
      <w:r w:rsidRPr="003E1D4C">
        <w:rPr>
          <w:rFonts w:cs="Arial"/>
          <w:b/>
          <w:szCs w:val="16"/>
        </w:rPr>
        <w:tab/>
      </w:r>
      <w:r w:rsidRPr="003E1D4C">
        <w:rPr>
          <w:rFonts w:cs="Arial"/>
          <w:szCs w:val="16"/>
        </w:rPr>
        <w:t>A figura mostra um tubo em “</w:t>
      </w:r>
      <w:r w:rsidRPr="003E1D4C">
        <w:rPr>
          <w:rFonts w:cs="Arial"/>
          <w:b/>
          <w:szCs w:val="16"/>
        </w:rPr>
        <w:t>U</w:t>
      </w:r>
      <w:r w:rsidRPr="003E1D4C">
        <w:rPr>
          <w:rFonts w:cs="Arial"/>
          <w:szCs w:val="16"/>
        </w:rPr>
        <w:t xml:space="preserve">”, aberto nas duas extremidades, contendo dois líquidos não miscíveis, 1 e 2. </w:t>
      </w:r>
    </w:p>
    <w:p w:rsidR="001F57BB" w:rsidRPr="003E1D4C" w:rsidRDefault="001F57BB" w:rsidP="001F57BB">
      <w:pPr>
        <w:jc w:val="center"/>
        <w:rPr>
          <w:rFonts w:cs="Arial"/>
          <w:szCs w:val="16"/>
        </w:rPr>
      </w:pPr>
      <w:r w:rsidRPr="003E1D4C">
        <w:rPr>
          <w:rFonts w:cs="Arial"/>
          <w:szCs w:val="16"/>
        </w:rPr>
        <w:object w:dxaOrig="3187" w:dyaOrig="1846">
          <v:shape id="_x0000_i1027" type="#_x0000_t75" style="width:139.2pt;height:81pt" o:ole="">
            <v:imagedata r:id="rId12" o:title=""/>
          </v:shape>
          <o:OLEObject Type="Embed" ProgID="CorelDRAW.Graphic.10" ShapeID="_x0000_i1027" DrawAspect="Content" ObjectID="_1492712523" r:id="rId13"/>
        </w:object>
      </w:r>
    </w:p>
    <w:p w:rsidR="001F57BB" w:rsidRPr="003E1D4C" w:rsidRDefault="001F57BB" w:rsidP="001F57BB">
      <w:pPr>
        <w:pStyle w:val="col3"/>
        <w:rPr>
          <w:rFonts w:cs="Arial"/>
          <w:sz w:val="16"/>
          <w:szCs w:val="16"/>
        </w:rPr>
      </w:pPr>
      <w:r w:rsidRPr="003E1D4C">
        <w:rPr>
          <w:rFonts w:cs="Arial"/>
          <w:sz w:val="16"/>
          <w:szCs w:val="16"/>
        </w:rPr>
        <w:t xml:space="preserve"> Sendo </w:t>
      </w:r>
      <w:r w:rsidRPr="003E1D4C">
        <w:rPr>
          <w:rFonts w:cs="Arial"/>
          <w:b/>
          <w:sz w:val="16"/>
          <w:szCs w:val="16"/>
        </w:rPr>
        <w:t>d</w:t>
      </w:r>
      <w:r w:rsidRPr="003E1D4C">
        <w:rPr>
          <w:rFonts w:cs="Arial"/>
          <w:b/>
          <w:sz w:val="16"/>
          <w:szCs w:val="16"/>
          <w:vertAlign w:val="subscript"/>
        </w:rPr>
        <w:t>2</w:t>
      </w:r>
      <w:r w:rsidRPr="003E1D4C">
        <w:rPr>
          <w:rFonts w:cs="Arial"/>
          <w:b/>
          <w:sz w:val="16"/>
          <w:szCs w:val="16"/>
        </w:rPr>
        <w:t xml:space="preserve"> = </w:t>
      </w:r>
      <w:r w:rsidRPr="003E1D4C">
        <w:rPr>
          <w:rFonts w:cs="Arial"/>
          <w:sz w:val="16"/>
          <w:szCs w:val="16"/>
        </w:rPr>
        <w:t>1,2 g/cm</w:t>
      </w:r>
      <w:r w:rsidRPr="003E1D4C">
        <w:rPr>
          <w:rFonts w:cs="Arial"/>
          <w:sz w:val="16"/>
          <w:szCs w:val="16"/>
          <w:vertAlign w:val="superscript"/>
        </w:rPr>
        <w:t>3</w:t>
      </w:r>
      <w:r w:rsidRPr="003E1D4C">
        <w:rPr>
          <w:rFonts w:cs="Arial"/>
          <w:sz w:val="16"/>
          <w:szCs w:val="16"/>
        </w:rPr>
        <w:t xml:space="preserve">, calcule  </w:t>
      </w:r>
      <w:r w:rsidRPr="003E1D4C">
        <w:rPr>
          <w:rFonts w:cs="Arial"/>
          <w:b/>
          <w:sz w:val="16"/>
          <w:szCs w:val="16"/>
        </w:rPr>
        <w:t>d</w:t>
      </w:r>
      <w:r w:rsidRPr="003E1D4C">
        <w:rPr>
          <w:rFonts w:cs="Arial"/>
          <w:b/>
          <w:sz w:val="16"/>
          <w:szCs w:val="16"/>
          <w:vertAlign w:val="subscript"/>
        </w:rPr>
        <w:t>1</w:t>
      </w:r>
      <w:r w:rsidRPr="003E1D4C">
        <w:rPr>
          <w:rFonts w:cs="Arial"/>
          <w:sz w:val="16"/>
          <w:szCs w:val="16"/>
        </w:rPr>
        <w:t>.</w:t>
      </w:r>
    </w:p>
    <w:p w:rsidR="001F57BB" w:rsidRPr="003E1D4C" w:rsidRDefault="001F57BB" w:rsidP="001F57BB">
      <w:pPr>
        <w:pStyle w:val="questo"/>
        <w:spacing w:before="120"/>
        <w:rPr>
          <w:rFonts w:cs="Arial"/>
          <w:szCs w:val="16"/>
        </w:rPr>
      </w:pPr>
      <w:r w:rsidRPr="003E1D4C">
        <w:rPr>
          <w:rFonts w:cs="Arial"/>
          <w:b/>
          <w:bCs/>
          <w:szCs w:val="16"/>
        </w:rPr>
        <w:lastRenderedPageBreak/>
        <w:t>18.</w:t>
      </w:r>
      <w:r w:rsidRPr="003E1D4C">
        <w:rPr>
          <w:rFonts w:cs="Arial"/>
          <w:b/>
          <w:bCs/>
          <w:szCs w:val="16"/>
        </w:rPr>
        <w:tab/>
      </w:r>
      <w:r w:rsidRPr="003E1D4C">
        <w:rPr>
          <w:rFonts w:cs="Arial"/>
          <w:szCs w:val="16"/>
        </w:rPr>
        <w:t>A montagem a seguir foi realizada num local onde a pressão atmosférica vale 742 mmHg</w:t>
      </w:r>
      <w:r w:rsidRPr="003E1D4C">
        <w:rPr>
          <w:rFonts w:cs="Arial"/>
          <w:szCs w:val="16"/>
        </w:rPr>
        <w:tab/>
        <w:t xml:space="preserve"> </w:t>
      </w:r>
    </w:p>
    <w:p w:rsidR="001F57BB" w:rsidRPr="003E1D4C" w:rsidRDefault="001F57BB" w:rsidP="001F57BB">
      <w:pPr>
        <w:jc w:val="center"/>
        <w:rPr>
          <w:rFonts w:cs="Arial"/>
          <w:szCs w:val="16"/>
        </w:rPr>
      </w:pPr>
      <w:r w:rsidRPr="003E1D4C">
        <w:rPr>
          <w:rFonts w:cs="Arial"/>
          <w:szCs w:val="16"/>
        </w:rPr>
        <w:object w:dxaOrig="3352" w:dyaOrig="1755">
          <v:shape id="_x0000_i1028" type="#_x0000_t75" style="width:137.4pt;height:1in" o:ole="">
            <v:imagedata r:id="rId14" o:title=""/>
          </v:shape>
          <o:OLEObject Type="Embed" ProgID="CorelDRAW.Graphic.10" ShapeID="_x0000_i1028" DrawAspect="Content" ObjectID="_1492712524" r:id="rId15"/>
        </w:object>
      </w:r>
    </w:p>
    <w:p w:rsidR="001F57BB" w:rsidRPr="003E1D4C" w:rsidRDefault="001F57BB" w:rsidP="001F57BB">
      <w:pPr>
        <w:pStyle w:val="questobody"/>
        <w:rPr>
          <w:rFonts w:cs="Arial"/>
          <w:szCs w:val="16"/>
        </w:rPr>
      </w:pPr>
      <w:r w:rsidRPr="003E1D4C">
        <w:rPr>
          <w:rFonts w:cs="Arial"/>
          <w:szCs w:val="16"/>
        </w:rPr>
        <w:t>Calcule a pressão do gás confinado no balão.</w:t>
      </w:r>
      <w:r w:rsidRPr="003E1D4C">
        <w:rPr>
          <w:rFonts w:cs="Arial"/>
          <w:szCs w:val="16"/>
        </w:rPr>
        <w:tab/>
      </w:r>
    </w:p>
    <w:p w:rsidR="001F57BB" w:rsidRPr="003E1D4C" w:rsidRDefault="001F57BB" w:rsidP="001F57BB">
      <w:pPr>
        <w:pStyle w:val="questo"/>
        <w:spacing w:before="120"/>
        <w:rPr>
          <w:rFonts w:cs="Arial"/>
          <w:spacing w:val="-2"/>
          <w:szCs w:val="16"/>
        </w:rPr>
      </w:pPr>
      <w:r w:rsidRPr="003E1D4C">
        <w:rPr>
          <w:rFonts w:cs="Arial"/>
          <w:b/>
          <w:bCs/>
          <w:spacing w:val="-2"/>
          <w:szCs w:val="16"/>
        </w:rPr>
        <w:t>19.</w:t>
      </w:r>
      <w:r w:rsidRPr="003E1D4C">
        <w:rPr>
          <w:rFonts w:cs="Arial"/>
          <w:spacing w:val="-2"/>
          <w:szCs w:val="16"/>
        </w:rPr>
        <w:tab/>
        <w:t>Um vaso comunicante em forma de “U” (</w:t>
      </w:r>
      <w:r w:rsidRPr="003E1D4C">
        <w:rPr>
          <w:rFonts w:cs="Arial"/>
          <w:i/>
          <w:spacing w:val="-2"/>
          <w:szCs w:val="16"/>
        </w:rPr>
        <w:t>com diâmetro constante</w:t>
      </w:r>
      <w:r w:rsidRPr="003E1D4C">
        <w:rPr>
          <w:rFonts w:cs="Arial"/>
          <w:spacing w:val="-2"/>
          <w:szCs w:val="16"/>
        </w:rPr>
        <w:t xml:space="preserve">) possui duas colunas da mesma altura </w:t>
      </w:r>
      <w:r w:rsidRPr="003E1D4C">
        <w:rPr>
          <w:rFonts w:cs="Arial"/>
          <w:b/>
          <w:bCs/>
          <w:spacing w:val="-2"/>
          <w:szCs w:val="16"/>
        </w:rPr>
        <w:t>h</w:t>
      </w:r>
      <w:r w:rsidRPr="003E1D4C">
        <w:rPr>
          <w:rFonts w:cs="Arial"/>
          <w:spacing w:val="-2"/>
          <w:szCs w:val="16"/>
        </w:rPr>
        <w:t xml:space="preserve"> = </w:t>
      </w:r>
      <w:smartTag w:uri="urn:schemas-microsoft-com:office:smarttags" w:element="metricconverter">
        <w:smartTagPr>
          <w:attr w:name="ProductID" w:val="42 cm"/>
        </w:smartTagPr>
        <w:r w:rsidRPr="003E1D4C">
          <w:rPr>
            <w:rFonts w:cs="Arial"/>
            <w:spacing w:val="-2"/>
            <w:szCs w:val="16"/>
          </w:rPr>
          <w:t>42 cm</w:t>
        </w:r>
      </w:smartTag>
      <w:r w:rsidRPr="003E1D4C">
        <w:rPr>
          <w:rFonts w:cs="Arial"/>
          <w:spacing w:val="-2"/>
          <w:szCs w:val="16"/>
        </w:rPr>
        <w:t>, preenchidas com água (d</w:t>
      </w:r>
      <w:r w:rsidRPr="003E1D4C">
        <w:rPr>
          <w:rFonts w:cs="Arial"/>
          <w:spacing w:val="-2"/>
          <w:szCs w:val="16"/>
          <w:vertAlign w:val="subscript"/>
        </w:rPr>
        <w:t>água</w:t>
      </w:r>
      <w:r w:rsidRPr="003E1D4C">
        <w:rPr>
          <w:rFonts w:cs="Arial"/>
          <w:spacing w:val="-2"/>
          <w:szCs w:val="16"/>
        </w:rPr>
        <w:t xml:space="preserve"> = 1,0 g/cm</w:t>
      </w:r>
      <w:r w:rsidRPr="003E1D4C">
        <w:rPr>
          <w:rFonts w:cs="Arial"/>
          <w:spacing w:val="-2"/>
          <w:szCs w:val="16"/>
          <w:vertAlign w:val="superscript"/>
        </w:rPr>
        <w:t>3</w:t>
      </w:r>
      <w:r w:rsidRPr="003E1D4C">
        <w:rPr>
          <w:rFonts w:cs="Arial"/>
          <w:spacing w:val="-2"/>
          <w:szCs w:val="16"/>
        </w:rPr>
        <w:t xml:space="preserve">) até a metade, como na figura </w:t>
      </w:r>
      <w:r w:rsidRPr="003E1D4C">
        <w:rPr>
          <w:rFonts w:cs="Arial"/>
          <w:i/>
          <w:iCs/>
          <w:spacing w:val="-2"/>
          <w:szCs w:val="16"/>
        </w:rPr>
        <w:t>A</w:t>
      </w:r>
      <w:r w:rsidRPr="003E1D4C">
        <w:rPr>
          <w:rFonts w:cs="Arial"/>
          <w:spacing w:val="-2"/>
          <w:szCs w:val="16"/>
        </w:rPr>
        <w:t>. Em seguida, adiciona-se óleo de densidade igual a 0,8 g/cm</w:t>
      </w:r>
      <w:r w:rsidRPr="003E1D4C">
        <w:rPr>
          <w:rFonts w:cs="Arial"/>
          <w:spacing w:val="-2"/>
          <w:szCs w:val="16"/>
          <w:vertAlign w:val="superscript"/>
        </w:rPr>
        <w:t>3</w:t>
      </w:r>
      <w:r w:rsidRPr="003E1D4C">
        <w:rPr>
          <w:rFonts w:cs="Arial"/>
          <w:spacing w:val="-2"/>
          <w:szCs w:val="16"/>
        </w:rPr>
        <w:t xml:space="preserve"> a uma das colunas até a coluna estar totalmente pr</w:t>
      </w:r>
      <w:r w:rsidRPr="003E1D4C">
        <w:rPr>
          <w:rFonts w:cs="Arial"/>
          <w:spacing w:val="-2"/>
          <w:szCs w:val="16"/>
        </w:rPr>
        <w:t>e</w:t>
      </w:r>
      <w:r w:rsidRPr="003E1D4C">
        <w:rPr>
          <w:rFonts w:cs="Arial"/>
          <w:spacing w:val="-2"/>
          <w:szCs w:val="16"/>
        </w:rPr>
        <w:t xml:space="preserve">enchida, conforme a figura </w:t>
      </w:r>
      <w:r w:rsidRPr="003E1D4C">
        <w:rPr>
          <w:rFonts w:cs="Arial"/>
          <w:i/>
          <w:iCs/>
          <w:spacing w:val="-2"/>
          <w:szCs w:val="16"/>
        </w:rPr>
        <w:t>B</w:t>
      </w:r>
      <w:r w:rsidRPr="003E1D4C">
        <w:rPr>
          <w:rFonts w:cs="Arial"/>
          <w:spacing w:val="-2"/>
          <w:szCs w:val="16"/>
        </w:rPr>
        <w:t xml:space="preserve">. </w:t>
      </w:r>
    </w:p>
    <w:p w:rsidR="001F57BB" w:rsidRPr="003E1D4C" w:rsidRDefault="001F57BB" w:rsidP="001F57BB">
      <w:pPr>
        <w:pStyle w:val="col3"/>
        <w:rPr>
          <w:rFonts w:cs="Arial"/>
          <w:sz w:val="16"/>
          <w:szCs w:val="16"/>
        </w:rPr>
      </w:pPr>
    </w:p>
    <w:p w:rsidR="001F57BB" w:rsidRPr="003E1D4C" w:rsidRDefault="001F57BB" w:rsidP="001F57BB">
      <w:pPr>
        <w:jc w:val="center"/>
        <w:rPr>
          <w:rFonts w:cs="Arial"/>
          <w:color w:val="000000"/>
          <w:szCs w:val="16"/>
        </w:rPr>
      </w:pPr>
      <w:r w:rsidRPr="003E1D4C">
        <w:rPr>
          <w:rFonts w:cs="Arial"/>
          <w:szCs w:val="16"/>
        </w:rPr>
        <w:object w:dxaOrig="4679" w:dyaOrig="3149">
          <v:shape id="_x0000_i1029" type="#_x0000_t75" style="width:143.4pt;height:79.8pt" o:ole="" fillcolor="window">
            <v:imagedata r:id="rId16" o:title="" croptop="6208f" cropbottom="5614f"/>
          </v:shape>
          <o:OLEObject Type="Embed" ProgID="PBrush" ShapeID="_x0000_i1029" DrawAspect="Content" ObjectID="_1492712525" r:id="rId17"/>
        </w:object>
      </w:r>
    </w:p>
    <w:p w:rsidR="001F57BB" w:rsidRPr="003E1D4C" w:rsidRDefault="001F57BB" w:rsidP="001F57BB">
      <w:pPr>
        <w:pStyle w:val="questobody"/>
        <w:spacing w:after="120"/>
        <w:rPr>
          <w:rFonts w:cs="Arial"/>
          <w:szCs w:val="16"/>
        </w:rPr>
      </w:pPr>
      <w:r w:rsidRPr="003E1D4C">
        <w:rPr>
          <w:rFonts w:cs="Arial"/>
          <w:szCs w:val="16"/>
        </w:rPr>
        <w:t>Calcule a altura da coluna de óleo.</w:t>
      </w:r>
    </w:p>
    <w:p w:rsidR="001F57BB" w:rsidRPr="003E1D4C" w:rsidRDefault="001F57BB" w:rsidP="001F57BB">
      <w:pPr>
        <w:jc w:val="center"/>
        <w:rPr>
          <w:rFonts w:cs="Arial"/>
          <w:b/>
          <w:szCs w:val="16"/>
          <w:u w:val="single"/>
        </w:rPr>
      </w:pPr>
      <w:r w:rsidRPr="003E1D4C">
        <w:rPr>
          <w:rFonts w:cs="Arial"/>
          <w:b/>
          <w:szCs w:val="16"/>
          <w:u w:val="single"/>
        </w:rPr>
        <w:t>IV – TEOREMA DE PASCAL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szCs w:val="16"/>
        </w:rPr>
        <w:t>20.</w:t>
      </w:r>
      <w:r w:rsidRPr="003E1D4C">
        <w:rPr>
          <w:szCs w:val="16"/>
        </w:rPr>
        <w:t xml:space="preserve"> </w:t>
      </w:r>
      <w:r w:rsidRPr="003E1D4C">
        <w:rPr>
          <w:szCs w:val="16"/>
        </w:rPr>
        <w:tab/>
        <w:t xml:space="preserve">Dispõe-se de uma prensa hidráulica conforme o esquema a seguir, na qual os êmbolos </w:t>
      </w:r>
      <w:r w:rsidRPr="003E1D4C">
        <w:rPr>
          <w:i/>
          <w:szCs w:val="16"/>
        </w:rPr>
        <w:t>A</w:t>
      </w:r>
      <w:r w:rsidRPr="003E1D4C">
        <w:rPr>
          <w:szCs w:val="16"/>
        </w:rPr>
        <w:t xml:space="preserve"> e </w:t>
      </w:r>
      <w:r w:rsidRPr="003E1D4C">
        <w:rPr>
          <w:i/>
          <w:szCs w:val="16"/>
        </w:rPr>
        <w:t>B</w:t>
      </w:r>
      <w:r w:rsidRPr="003E1D4C">
        <w:rPr>
          <w:szCs w:val="16"/>
        </w:rPr>
        <w:t xml:space="preserve">, de pesos desprezíveis, têm áreas, respectivamente, </w:t>
      </w:r>
      <w:r w:rsidRPr="003E1D4C">
        <w:rPr>
          <w:szCs w:val="16"/>
        </w:rPr>
        <w:t>i</w:t>
      </w:r>
      <w:r w:rsidRPr="003E1D4C">
        <w:rPr>
          <w:szCs w:val="16"/>
        </w:rPr>
        <w:t>guais a 500 cm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 xml:space="preserve"> e 100 cm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 xml:space="preserve">. </w:t>
      </w:r>
    </w:p>
    <w:p w:rsidR="001F57BB" w:rsidRPr="003E1D4C" w:rsidRDefault="001F57BB" w:rsidP="001F57BB">
      <w:pPr>
        <w:pStyle w:val="grfic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1127760" cy="1630680"/>
            <wp:effectExtent l="19050" t="0" r="0" b="0"/>
            <wp:docPr id="6" name="Imagem 6" descr="fis3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fis3s_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6950" b="-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a)</w:t>
      </w:r>
      <w:r w:rsidRPr="003E1D4C">
        <w:rPr>
          <w:szCs w:val="16"/>
        </w:rPr>
        <w:tab/>
        <w:t xml:space="preserve">Para equilibrar um corpo de massa </w:t>
      </w:r>
      <w:smartTag w:uri="urn:schemas-microsoft-com:office:smarttags" w:element="metricconverter">
        <w:smartTagPr>
          <w:attr w:name="ProductID" w:val="80 kg"/>
        </w:smartTagPr>
        <w:r w:rsidRPr="003E1D4C">
          <w:rPr>
            <w:szCs w:val="16"/>
          </w:rPr>
          <w:t>80 kg</w:t>
        </w:r>
      </w:smartTag>
      <w:r w:rsidRPr="003E1D4C">
        <w:rPr>
          <w:szCs w:val="16"/>
        </w:rPr>
        <w:t xml:space="preserve"> que repousa sobre o êmbolo </w:t>
      </w:r>
      <w:r w:rsidRPr="003E1D4C">
        <w:rPr>
          <w:i/>
          <w:szCs w:val="16"/>
        </w:rPr>
        <w:t>A</w:t>
      </w:r>
      <w:r w:rsidRPr="003E1D4C">
        <w:rPr>
          <w:szCs w:val="16"/>
        </w:rPr>
        <w:t>, qual a intensidade (</w:t>
      </w:r>
      <w:r w:rsidRPr="003E1D4C">
        <w:rPr>
          <w:b/>
          <w:szCs w:val="16"/>
        </w:rPr>
        <w:t>F</w:t>
      </w:r>
      <w:r w:rsidRPr="003E1D4C">
        <w:rPr>
          <w:szCs w:val="16"/>
        </w:rPr>
        <w:t>) da força que se deve aplicar perpendicula</w:t>
      </w:r>
      <w:r w:rsidRPr="003E1D4C">
        <w:rPr>
          <w:szCs w:val="16"/>
        </w:rPr>
        <w:t>r</w:t>
      </w:r>
      <w:r w:rsidRPr="003E1D4C">
        <w:rPr>
          <w:szCs w:val="16"/>
        </w:rPr>
        <w:t xml:space="preserve">mente ao êmbolo </w:t>
      </w:r>
      <w:r w:rsidRPr="003E1D4C">
        <w:rPr>
          <w:i/>
          <w:szCs w:val="16"/>
        </w:rPr>
        <w:t>B</w:t>
      </w:r>
      <w:r w:rsidRPr="003E1D4C">
        <w:rPr>
          <w:szCs w:val="16"/>
        </w:rPr>
        <w:t>?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b)</w:t>
      </w:r>
      <w:r w:rsidRPr="003E1D4C">
        <w:rPr>
          <w:szCs w:val="16"/>
        </w:rPr>
        <w:tab/>
        <w:t>Se a densidade do óleo que preenche a prensa é 800 kg/m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, calcule o desnível entre as bases dos êmbolos para que o equilíbrio ocorra com </w:t>
      </w:r>
      <w:r w:rsidRPr="003E1D4C">
        <w:rPr>
          <w:b/>
          <w:szCs w:val="16"/>
        </w:rPr>
        <w:t xml:space="preserve">F </w:t>
      </w:r>
      <w:r w:rsidRPr="003E1D4C">
        <w:rPr>
          <w:szCs w:val="16"/>
        </w:rPr>
        <w:t>= 200 N.</w:t>
      </w:r>
    </w:p>
    <w:p w:rsidR="001F57BB" w:rsidRPr="003E1D4C" w:rsidRDefault="001F57BB" w:rsidP="001F57BB">
      <w:pPr>
        <w:pStyle w:val="questo"/>
        <w:rPr>
          <w:szCs w:val="16"/>
        </w:rPr>
      </w:pPr>
      <w:r w:rsidRPr="003E1D4C">
        <w:rPr>
          <w:b/>
          <w:szCs w:val="16"/>
        </w:rPr>
        <w:t>21.</w:t>
      </w:r>
      <w:r w:rsidRPr="003E1D4C">
        <w:rPr>
          <w:szCs w:val="16"/>
        </w:rPr>
        <w:tab/>
        <w:t>No elevador mostrado na figura a seguir, o carro no cilindro da esquerda tem uma massa de 1.200 kg, e a área da secção transversal desse cilindro é 160 cm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>. A área da secção transversal do cilindro da direita é 20 cm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 xml:space="preserve">. </w:t>
      </w:r>
    </w:p>
    <w:p w:rsidR="001F57BB" w:rsidRPr="003E1D4C" w:rsidRDefault="001F57BB" w:rsidP="001F57BB">
      <w:pPr>
        <w:widowControl w:val="0"/>
        <w:autoSpaceDE w:val="0"/>
        <w:autoSpaceDN w:val="0"/>
        <w:adjustRightInd w:val="0"/>
        <w:jc w:val="center"/>
        <w:rPr>
          <w:rFonts w:cs="Arial"/>
          <w:b/>
          <w:szCs w:val="16"/>
        </w:rPr>
      </w:pPr>
      <w:r>
        <w:rPr>
          <w:rFonts w:cs="Arial"/>
          <w:b/>
          <w:noProof/>
          <w:szCs w:val="16"/>
        </w:rPr>
        <w:drawing>
          <wp:inline distT="0" distB="0" distL="0" distR="0">
            <wp:extent cx="1203960" cy="1249680"/>
            <wp:effectExtent l="19050" t="0" r="0" b="0"/>
            <wp:docPr id="7" name="Imagem 16" descr="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Pren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BB" w:rsidRPr="003E1D4C" w:rsidRDefault="001F57BB" w:rsidP="001F57BB">
      <w:pPr>
        <w:pStyle w:val="questobody"/>
        <w:rPr>
          <w:rFonts w:eastAsia="@SimSun" w:cs="@SimSun"/>
          <w:szCs w:val="16"/>
        </w:rPr>
      </w:pPr>
      <w:r w:rsidRPr="003E1D4C">
        <w:rPr>
          <w:szCs w:val="16"/>
        </w:rPr>
        <w:t>Desprezando as massas dos cilindros, se o elevador for preenchido com óleo de densidade 8,5 g/cm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>, calcule a intensidade mínima (</w:t>
      </w:r>
      <w:r w:rsidRPr="003E1D4C">
        <w:rPr>
          <w:b/>
          <w:iCs/>
          <w:szCs w:val="16"/>
        </w:rPr>
        <w:t>F</w:t>
      </w:r>
      <w:r w:rsidRPr="003E1D4C">
        <w:rPr>
          <w:iCs/>
          <w:szCs w:val="16"/>
        </w:rPr>
        <w:t>)</w:t>
      </w:r>
      <w:r w:rsidRPr="003E1D4C">
        <w:rPr>
          <w:szCs w:val="16"/>
        </w:rPr>
        <w:t xml:space="preserve"> da força n</w:t>
      </w:r>
      <w:r w:rsidRPr="003E1D4C">
        <w:rPr>
          <w:szCs w:val="16"/>
        </w:rPr>
        <w:t>e</w:t>
      </w:r>
      <w:r w:rsidRPr="003E1D4C">
        <w:rPr>
          <w:szCs w:val="16"/>
        </w:rPr>
        <w:t>cessária para manter o sistema em equilíbrio.</w:t>
      </w:r>
    </w:p>
    <w:p w:rsidR="001F57BB" w:rsidRPr="003E1D4C" w:rsidRDefault="001F57BB" w:rsidP="001F57BB">
      <w:pPr>
        <w:pStyle w:val="questo"/>
        <w:rPr>
          <w:rFonts w:cs="Arial"/>
          <w:szCs w:val="16"/>
        </w:rPr>
      </w:pPr>
      <w:r w:rsidRPr="003E1D4C">
        <w:rPr>
          <w:rFonts w:cs="Arial"/>
          <w:b/>
          <w:szCs w:val="16"/>
        </w:rPr>
        <w:lastRenderedPageBreak/>
        <w:t>22.</w:t>
      </w:r>
      <w:r w:rsidRPr="003E1D4C">
        <w:rPr>
          <w:rFonts w:cs="Arial"/>
          <w:b/>
          <w:szCs w:val="16"/>
        </w:rPr>
        <w:tab/>
      </w:r>
      <w:r w:rsidRPr="003E1D4C">
        <w:rPr>
          <w:rFonts w:cs="Arial"/>
          <w:szCs w:val="16"/>
        </w:rPr>
        <w:t xml:space="preserve">Os êmbolos de uma prensa hidráulica têm diâmetros </w:t>
      </w:r>
      <w:r w:rsidRPr="003E1D4C">
        <w:rPr>
          <w:rFonts w:cs="Arial"/>
          <w:b/>
          <w:szCs w:val="16"/>
        </w:rPr>
        <w:t>D</w:t>
      </w:r>
      <w:r w:rsidRPr="003E1D4C">
        <w:rPr>
          <w:rFonts w:cs="Arial"/>
          <w:b/>
          <w:szCs w:val="16"/>
          <w:vertAlign w:val="subscript"/>
        </w:rPr>
        <w:t>A</w:t>
      </w:r>
      <w:r w:rsidRPr="003E1D4C">
        <w:rPr>
          <w:rFonts w:cs="Arial"/>
          <w:b/>
          <w:szCs w:val="16"/>
        </w:rPr>
        <w:t xml:space="preserve"> =</w:t>
      </w:r>
      <w:r w:rsidRPr="003E1D4C">
        <w:rPr>
          <w:rFonts w:cs="Arial"/>
          <w:szCs w:val="16"/>
        </w:rPr>
        <w:t xml:space="preserve"> </w:t>
      </w:r>
      <w:smartTag w:uri="urn:schemas-microsoft-com:office:smarttags" w:element="metricconverter">
        <w:smartTagPr>
          <w:attr w:name="ProductID" w:val="40 cm"/>
        </w:smartTagPr>
        <w:r w:rsidRPr="003E1D4C">
          <w:rPr>
            <w:rFonts w:cs="Arial"/>
            <w:szCs w:val="16"/>
          </w:rPr>
          <w:t>40 cm</w:t>
        </w:r>
      </w:smartTag>
      <w:r w:rsidRPr="003E1D4C">
        <w:rPr>
          <w:rFonts w:cs="Arial"/>
          <w:szCs w:val="16"/>
        </w:rPr>
        <w:t xml:space="preserve"> e </w:t>
      </w:r>
      <w:r w:rsidRPr="003E1D4C">
        <w:rPr>
          <w:rFonts w:cs="Arial"/>
          <w:b/>
          <w:szCs w:val="16"/>
        </w:rPr>
        <w:t>D</w:t>
      </w:r>
      <w:r w:rsidRPr="003E1D4C">
        <w:rPr>
          <w:rFonts w:cs="Arial"/>
          <w:b/>
          <w:szCs w:val="16"/>
          <w:vertAlign w:val="subscript"/>
        </w:rPr>
        <w:t>B</w:t>
      </w:r>
      <w:r w:rsidRPr="003E1D4C">
        <w:rPr>
          <w:rFonts w:cs="Arial"/>
          <w:b/>
          <w:szCs w:val="16"/>
        </w:rPr>
        <w:t xml:space="preserve"> = </w:t>
      </w:r>
      <w:smartTag w:uri="urn:schemas-microsoft-com:office:smarttags" w:element="metricconverter">
        <w:smartTagPr>
          <w:attr w:name="ProductID" w:val="10 cm"/>
        </w:smartTagPr>
        <w:r w:rsidRPr="003E1D4C">
          <w:rPr>
            <w:rFonts w:cs="Arial"/>
            <w:szCs w:val="16"/>
          </w:rPr>
          <w:t>10 cm</w:t>
        </w:r>
      </w:smartTag>
      <w:r w:rsidRPr="003E1D4C">
        <w:rPr>
          <w:rFonts w:cs="Arial"/>
          <w:b/>
          <w:szCs w:val="16"/>
        </w:rPr>
        <w:t>.</w:t>
      </w:r>
      <w:r w:rsidRPr="003E1D4C">
        <w:rPr>
          <w:rFonts w:cs="Arial"/>
          <w:szCs w:val="16"/>
        </w:rPr>
        <w:t xml:space="preserve"> A força </w:t>
      </w:r>
      <w:r w:rsidRPr="003E1D4C">
        <w:rPr>
          <w:rFonts w:cs="Arial"/>
          <w:position w:val="-4"/>
          <w:szCs w:val="16"/>
        </w:rPr>
        <w:object w:dxaOrig="160" w:dyaOrig="240">
          <v:shape id="_x0000_i1030" type="#_x0000_t75" style="width:8.4pt;height:12pt" o:ole="">
            <v:imagedata r:id="rId20" o:title=""/>
          </v:shape>
          <o:OLEObject Type="Embed" ProgID="Equation.DSMT4" ShapeID="_x0000_i1030" DrawAspect="Content" ObjectID="_1492712526" r:id="rId21"/>
        </w:object>
      </w:r>
      <w:r w:rsidRPr="003E1D4C">
        <w:rPr>
          <w:rFonts w:cs="Arial"/>
          <w:szCs w:val="16"/>
        </w:rPr>
        <w:t xml:space="preserve">, aplicada perpendicularmente ao êmbolo menor, equilibra um corpo de massa </w:t>
      </w:r>
      <w:smartTag w:uri="urn:schemas-microsoft-com:office:smarttags" w:element="metricconverter">
        <w:smartTagPr>
          <w:attr w:name="ProductID" w:val="240 kg"/>
        </w:smartTagPr>
        <w:r w:rsidRPr="003E1D4C">
          <w:rPr>
            <w:rFonts w:cs="Arial"/>
            <w:szCs w:val="16"/>
          </w:rPr>
          <w:t>240 kg</w:t>
        </w:r>
      </w:smartTag>
      <w:r w:rsidRPr="003E1D4C">
        <w:rPr>
          <w:rFonts w:cs="Arial"/>
          <w:szCs w:val="16"/>
        </w:rPr>
        <w:t xml:space="preserve"> no outro êmbolo, como mostrado na figura.</w:t>
      </w:r>
    </w:p>
    <w:p w:rsidR="001F57BB" w:rsidRPr="003E1D4C" w:rsidRDefault="001F57BB" w:rsidP="001F57BB">
      <w:pPr>
        <w:pStyle w:val="questobody"/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478280" cy="1836420"/>
            <wp:effectExtent l="0" t="0" r="0" b="0"/>
            <wp:docPr id="9" name="Imagem 9" descr="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Prens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8354" r="-9875" b="-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szCs w:val="16"/>
        </w:rPr>
        <w:t>a)</w:t>
      </w:r>
      <w:r w:rsidRPr="003E1D4C">
        <w:rPr>
          <w:szCs w:val="16"/>
        </w:rPr>
        <w:tab/>
        <w:t xml:space="preserve">Qual a intensidade de </w:t>
      </w:r>
      <w:r w:rsidRPr="003E1D4C">
        <w:rPr>
          <w:rFonts w:cs="Arial"/>
          <w:position w:val="-4"/>
          <w:szCs w:val="16"/>
        </w:rPr>
        <w:object w:dxaOrig="160" w:dyaOrig="240">
          <v:shape id="_x0000_i1031" type="#_x0000_t75" style="width:8.4pt;height:12pt" o:ole="">
            <v:imagedata r:id="rId20" o:title=""/>
          </v:shape>
          <o:OLEObject Type="Embed" ProgID="Equation.DSMT4" ShapeID="_x0000_i1031" DrawAspect="Content" ObjectID="_1492712527" r:id="rId23"/>
        </w:object>
      </w:r>
      <w:r w:rsidRPr="003E1D4C">
        <w:rPr>
          <w:rFonts w:cs="Arial"/>
          <w:szCs w:val="16"/>
        </w:rPr>
        <w:t>?</w:t>
      </w:r>
    </w:p>
    <w:p w:rsidR="001F57BB" w:rsidRPr="003E1D4C" w:rsidRDefault="001F57BB" w:rsidP="001F57BB">
      <w:pPr>
        <w:pStyle w:val="colunas"/>
        <w:spacing w:after="120"/>
        <w:rPr>
          <w:szCs w:val="16"/>
        </w:rPr>
      </w:pPr>
      <w:r w:rsidRPr="003E1D4C">
        <w:rPr>
          <w:szCs w:val="16"/>
        </w:rPr>
        <w:t>b)</w:t>
      </w:r>
      <w:r w:rsidRPr="003E1D4C">
        <w:rPr>
          <w:szCs w:val="16"/>
        </w:rPr>
        <w:tab/>
        <w:t xml:space="preserve">Aumentando-se a intensidade de </w:t>
      </w:r>
      <w:r w:rsidRPr="003E1D4C">
        <w:rPr>
          <w:rFonts w:cs="Arial"/>
          <w:position w:val="-8"/>
          <w:szCs w:val="16"/>
        </w:rPr>
        <w:object w:dxaOrig="200" w:dyaOrig="279">
          <v:shape id="_x0000_i1032" type="#_x0000_t75" style="width:9.6pt;height:14.4pt" o:ole="">
            <v:imagedata r:id="rId24" o:title=""/>
          </v:shape>
          <o:OLEObject Type="Embed" ProgID="Equation.DSMT4" ShapeID="_x0000_i1032" DrawAspect="Content" ObjectID="_1492712528" r:id="rId25"/>
        </w:object>
      </w:r>
      <w:r w:rsidRPr="003E1D4C">
        <w:rPr>
          <w:rFonts w:cs="Arial"/>
          <w:szCs w:val="16"/>
        </w:rPr>
        <w:t xml:space="preserve"> o sistema se desequilibra e o ê</w:t>
      </w:r>
      <w:r w:rsidRPr="003E1D4C">
        <w:rPr>
          <w:rFonts w:cs="Arial"/>
          <w:szCs w:val="16"/>
        </w:rPr>
        <w:t>m</w:t>
      </w:r>
      <w:r w:rsidRPr="003E1D4C">
        <w:rPr>
          <w:rFonts w:cs="Arial"/>
          <w:szCs w:val="16"/>
        </w:rPr>
        <w:t xml:space="preserve">bolo maior sobe </w:t>
      </w:r>
      <w:smartTag w:uri="urn:schemas-microsoft-com:office:smarttags" w:element="metricconverter">
        <w:smartTagPr>
          <w:attr w:name="ProductID" w:val="5 cm"/>
        </w:smartTagPr>
        <w:r w:rsidRPr="003E1D4C">
          <w:rPr>
            <w:rFonts w:cs="Arial"/>
            <w:szCs w:val="16"/>
          </w:rPr>
          <w:t>5 cm</w:t>
        </w:r>
      </w:smartTag>
      <w:r w:rsidRPr="003E1D4C">
        <w:rPr>
          <w:rFonts w:cs="Arial"/>
          <w:szCs w:val="16"/>
        </w:rPr>
        <w:t>. Quanto baixa êmbolo menor?</w:t>
      </w:r>
      <w:r w:rsidRPr="003E1D4C">
        <w:rPr>
          <w:szCs w:val="16"/>
        </w:rPr>
        <w:t xml:space="preserve">  </w:t>
      </w:r>
    </w:p>
    <w:p w:rsidR="001F57BB" w:rsidRPr="003E1D4C" w:rsidRDefault="001F57BB" w:rsidP="001F57BB">
      <w:pPr>
        <w:jc w:val="center"/>
        <w:rPr>
          <w:rFonts w:cs="Arial"/>
          <w:b/>
          <w:szCs w:val="16"/>
          <w:u w:val="single"/>
        </w:rPr>
      </w:pPr>
      <w:r w:rsidRPr="003E1D4C">
        <w:rPr>
          <w:rFonts w:cs="Arial"/>
          <w:b/>
          <w:szCs w:val="16"/>
          <w:u w:val="single"/>
        </w:rPr>
        <w:t>V – TEOREMA DE ARQUIMEDES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szCs w:val="16"/>
        </w:rPr>
        <w:t>23.</w:t>
      </w:r>
      <w:r w:rsidRPr="003E1D4C">
        <w:rPr>
          <w:b/>
          <w:szCs w:val="16"/>
        </w:rPr>
        <w:tab/>
      </w:r>
      <w:r w:rsidRPr="003E1D4C">
        <w:rPr>
          <w:szCs w:val="16"/>
        </w:rPr>
        <w:t xml:space="preserve">Uma caixa de </w:t>
      </w:r>
      <w:smartTag w:uri="urn:schemas-microsoft-com:office:smarttags" w:element="metricconverter">
        <w:smartTagPr>
          <w:attr w:name="ProductID" w:val="2 m3"/>
        </w:smartTagPr>
        <w:r w:rsidRPr="003E1D4C">
          <w:rPr>
            <w:szCs w:val="16"/>
          </w:rPr>
          <w:t>2 m</w:t>
        </w:r>
        <w:r w:rsidRPr="003E1D4C">
          <w:rPr>
            <w:szCs w:val="16"/>
            <w:vertAlign w:val="superscript"/>
          </w:rPr>
          <w:t>3</w:t>
        </w:r>
      </w:smartTag>
      <w:r w:rsidRPr="003E1D4C">
        <w:rPr>
          <w:szCs w:val="16"/>
        </w:rPr>
        <w:t>, perfeitamente fechada e cheia de ar, é colocada tota</w:t>
      </w:r>
      <w:r w:rsidRPr="003E1D4C">
        <w:rPr>
          <w:szCs w:val="16"/>
        </w:rPr>
        <w:t>l</w:t>
      </w:r>
      <w:r w:rsidRPr="003E1D4C">
        <w:rPr>
          <w:szCs w:val="16"/>
        </w:rPr>
        <w:t>mente imersa em água. Qual a intensidade do empuxo exercido na caixa?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rFonts w:cs="Arial"/>
          <w:b/>
          <w:szCs w:val="16"/>
        </w:rPr>
        <w:t>24.</w:t>
      </w:r>
      <w:r w:rsidRPr="003E1D4C">
        <w:rPr>
          <w:rFonts w:cs="Arial"/>
          <w:szCs w:val="16"/>
        </w:rPr>
        <w:tab/>
        <w:t xml:space="preserve">Um cubo maciço de </w:t>
      </w:r>
      <w:smartTag w:uri="urn:schemas-microsoft-com:office:smarttags" w:element="metricconverter">
        <w:smartTagPr>
          <w:attr w:name="ProductID" w:val="20 cm"/>
        </w:smartTagPr>
        <w:r w:rsidRPr="003E1D4C">
          <w:rPr>
            <w:rFonts w:cs="Arial"/>
            <w:szCs w:val="16"/>
          </w:rPr>
          <w:t>2</w:t>
        </w:r>
        <w:r w:rsidRPr="003E1D4C">
          <w:rPr>
            <w:szCs w:val="16"/>
          </w:rPr>
          <w:t>0 cm</w:t>
        </w:r>
      </w:smartTag>
      <w:r w:rsidRPr="003E1D4C">
        <w:rPr>
          <w:szCs w:val="16"/>
        </w:rPr>
        <w:t xml:space="preserve"> de aresta e densidade 5,0 g/cm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é abandonado no interior de um líquido cuja densidade é 1,25 g/cm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>. Determine as inte</w:t>
      </w:r>
      <w:r w:rsidRPr="003E1D4C">
        <w:rPr>
          <w:szCs w:val="16"/>
        </w:rPr>
        <w:t>n</w:t>
      </w:r>
      <w:r w:rsidRPr="003E1D4C">
        <w:rPr>
          <w:szCs w:val="16"/>
        </w:rPr>
        <w:t>sidades:</w:t>
      </w:r>
    </w:p>
    <w:p w:rsidR="001F57BB" w:rsidRPr="003E1D4C" w:rsidRDefault="001F57BB" w:rsidP="001F57BB">
      <w:pPr>
        <w:pStyle w:val="colunas"/>
        <w:rPr>
          <w:rFonts w:cs="Arial"/>
          <w:szCs w:val="16"/>
        </w:rPr>
      </w:pPr>
      <w:r w:rsidRPr="003E1D4C">
        <w:rPr>
          <w:rFonts w:cs="Arial"/>
          <w:szCs w:val="16"/>
        </w:rPr>
        <w:t>a)</w:t>
      </w:r>
      <w:r w:rsidRPr="003E1D4C">
        <w:rPr>
          <w:rFonts w:cs="Arial"/>
          <w:szCs w:val="16"/>
        </w:rPr>
        <w:tab/>
        <w:t>do peso do cubo;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rFonts w:cs="Arial"/>
          <w:szCs w:val="16"/>
        </w:rPr>
        <w:t>b)</w:t>
      </w:r>
      <w:r w:rsidRPr="003E1D4C">
        <w:rPr>
          <w:rFonts w:cs="Arial"/>
          <w:b/>
          <w:szCs w:val="16"/>
        </w:rPr>
        <w:tab/>
      </w:r>
      <w:r w:rsidRPr="003E1D4C">
        <w:rPr>
          <w:szCs w:val="16"/>
        </w:rPr>
        <w:t>do  empuxo exercido pelo líquido no cubo.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szCs w:val="16"/>
        </w:rPr>
        <w:t>25.</w:t>
      </w:r>
      <w:r w:rsidRPr="003E1D4C">
        <w:rPr>
          <w:b/>
          <w:szCs w:val="16"/>
        </w:rPr>
        <w:tab/>
      </w:r>
      <w:r w:rsidRPr="003E1D4C">
        <w:rPr>
          <w:szCs w:val="16"/>
        </w:rPr>
        <w:t>Uma prancha de cortiça, de densidade 0,20 g/cm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, tem </w:t>
      </w:r>
      <w:smartTag w:uri="urn:schemas-microsoft-com:office:smarttags" w:element="metricconverter">
        <w:smartTagPr>
          <w:attr w:name="ProductID" w:val="10 cm"/>
        </w:smartTagPr>
        <w:r w:rsidRPr="003E1D4C">
          <w:rPr>
            <w:szCs w:val="16"/>
          </w:rPr>
          <w:t>10 cm</w:t>
        </w:r>
      </w:smartTag>
      <w:r w:rsidRPr="003E1D4C">
        <w:rPr>
          <w:szCs w:val="16"/>
        </w:rPr>
        <w:t xml:space="preserve"> de espessura. Um menino de massa </w:t>
      </w:r>
      <w:smartTag w:uri="urn:schemas-microsoft-com:office:smarttags" w:element="metricconverter">
        <w:smartTagPr>
          <w:attr w:name="ProductID" w:val="40 kg"/>
        </w:smartTagPr>
        <w:r w:rsidRPr="003E1D4C">
          <w:rPr>
            <w:szCs w:val="16"/>
          </w:rPr>
          <w:t>40 kg</w:t>
        </w:r>
      </w:smartTag>
      <w:r w:rsidRPr="003E1D4C">
        <w:rPr>
          <w:szCs w:val="16"/>
        </w:rPr>
        <w:t>, em pé, equilibra-se  sobre a prancha col</w:t>
      </w:r>
      <w:r w:rsidRPr="003E1D4C">
        <w:rPr>
          <w:szCs w:val="16"/>
        </w:rPr>
        <w:t>o</w:t>
      </w:r>
      <w:r w:rsidRPr="003E1D4C">
        <w:rPr>
          <w:szCs w:val="16"/>
        </w:rPr>
        <w:t>cada numa piscina, de tal modo que a superfície superior da prancha fique aflorando à linha d'água. Determine a área da base da prancha, em m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>.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szCs w:val="16"/>
        </w:rPr>
        <w:t>26.</w:t>
      </w:r>
      <w:r w:rsidRPr="003E1D4C">
        <w:rPr>
          <w:szCs w:val="16"/>
        </w:rPr>
        <w:tab/>
        <w:t xml:space="preserve">Na figura, o bloco de peso 20 N está totalmente imerso em água de e o dinamômetro está indicando 15 N. </w:t>
      </w:r>
    </w:p>
    <w:p w:rsidR="001F57BB" w:rsidRPr="003E1D4C" w:rsidRDefault="001F57BB" w:rsidP="001F57BB">
      <w:pPr>
        <w:jc w:val="center"/>
        <w:rPr>
          <w:szCs w:val="16"/>
        </w:rPr>
      </w:pPr>
      <w:r w:rsidRPr="003E1D4C">
        <w:rPr>
          <w:szCs w:val="16"/>
        </w:rPr>
        <w:object w:dxaOrig="1700" w:dyaOrig="1946">
          <v:shape id="_x0000_i1033" type="#_x0000_t75" style="width:64.8pt;height:74.4pt" o:ole="">
            <v:imagedata r:id="rId26" o:title=""/>
          </v:shape>
          <o:OLEObject Type="Embed" ProgID="CorelDRAW.Graphic.13" ShapeID="_x0000_i1033" DrawAspect="Content" ObjectID="_1492712529" r:id="rId27"/>
        </w:objec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a)</w:t>
      </w:r>
      <w:r w:rsidRPr="003E1D4C">
        <w:rPr>
          <w:szCs w:val="16"/>
        </w:rPr>
        <w:tab/>
        <w:t>Qual o empuxo recebido pelo bloco?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b)</w:t>
      </w:r>
      <w:r w:rsidRPr="003E1D4C">
        <w:rPr>
          <w:szCs w:val="16"/>
        </w:rPr>
        <w:tab/>
        <w:t>Calcule a densidade do bloco e o seu volume.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szCs w:val="16"/>
        </w:rPr>
        <w:t>27.</w:t>
      </w:r>
      <w:r w:rsidRPr="003E1D4C">
        <w:rPr>
          <w:szCs w:val="16"/>
        </w:rPr>
        <w:tab/>
        <w:t>Totalmente imerso nas águas de um tanque, um cubo de volume  6,4</w:t>
      </w:r>
      <w:r w:rsidRPr="003E1D4C">
        <w:rPr>
          <w:szCs w:val="16"/>
        </w:rPr>
        <w:sym w:font="Symbol" w:char="F0B4"/>
      </w:r>
      <w:r w:rsidRPr="003E1D4C">
        <w:rPr>
          <w:szCs w:val="16"/>
        </w:rPr>
        <w:t>10</w:t>
      </w:r>
      <w:r w:rsidRPr="003E1D4C">
        <w:rPr>
          <w:szCs w:val="16"/>
          <w:vertAlign w:val="superscript"/>
        </w:rPr>
        <w:t>–2</w:t>
      </w:r>
      <w:r w:rsidRPr="003E1D4C">
        <w:rPr>
          <w:szCs w:val="16"/>
        </w:rPr>
        <w:t xml:space="preserve"> m</w:t>
      </w:r>
      <w:r w:rsidRPr="003E1D4C">
        <w:rPr>
          <w:szCs w:val="16"/>
          <w:vertAlign w:val="superscript"/>
        </w:rPr>
        <w:t xml:space="preserve">3 </w:t>
      </w:r>
      <w:r w:rsidRPr="003E1D4C">
        <w:rPr>
          <w:szCs w:val="16"/>
        </w:rPr>
        <w:t xml:space="preserve"> e densidade 500 kg/m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está  preso ao fundo por um fio de massa de</w:t>
      </w:r>
      <w:r w:rsidRPr="003E1D4C">
        <w:rPr>
          <w:szCs w:val="16"/>
        </w:rPr>
        <w:t>s</w:t>
      </w:r>
      <w:r w:rsidRPr="003E1D4C">
        <w:rPr>
          <w:szCs w:val="16"/>
        </w:rPr>
        <w:t>prezível, como ilustrado no esquema.</w:t>
      </w:r>
    </w:p>
    <w:p w:rsidR="001F57BB" w:rsidRPr="003E1D4C" w:rsidRDefault="001F57BB" w:rsidP="001F57BB">
      <w:pPr>
        <w:pStyle w:val="questobody"/>
        <w:jc w:val="center"/>
        <w:rPr>
          <w:szCs w:val="16"/>
        </w:rPr>
      </w:pPr>
      <w:r w:rsidRPr="003E1D4C">
        <w:rPr>
          <w:szCs w:val="16"/>
        </w:rPr>
        <w:object w:dxaOrig="2616" w:dyaOrig="2241">
          <v:shape id="_x0000_i1034" type="#_x0000_t75" style="width:65.4pt;height:56.4pt" o:ole="" fillcolor="window">
            <v:imagedata r:id="rId28" o:title=""/>
          </v:shape>
          <o:OLEObject Type="Embed" ProgID="CorelDraw.Graphic.8" ShapeID="_x0000_i1034" DrawAspect="Content" ObjectID="_1492712530" r:id="rId29"/>
        </w:object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szCs w:val="16"/>
        </w:rPr>
        <w:t>Calcule: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a)</w:t>
      </w:r>
      <w:r w:rsidRPr="003E1D4C">
        <w:rPr>
          <w:szCs w:val="16"/>
        </w:rPr>
        <w:tab/>
        <w:t>a intensidade da força de tração no fio;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b) a altura que ficará emersa (fora d’água) quando o fio for cortado.</w:t>
      </w:r>
    </w:p>
    <w:p w:rsidR="001F57BB" w:rsidRPr="003E1D4C" w:rsidRDefault="001F57BB" w:rsidP="001F57BB">
      <w:pPr>
        <w:pStyle w:val="questo"/>
        <w:rPr>
          <w:szCs w:val="16"/>
        </w:rPr>
      </w:pPr>
      <w:r w:rsidRPr="003E1D4C">
        <w:rPr>
          <w:b/>
          <w:szCs w:val="16"/>
        </w:rPr>
        <w:t xml:space="preserve">28. </w:t>
      </w:r>
      <w:r w:rsidRPr="003E1D4C">
        <w:rPr>
          <w:szCs w:val="16"/>
        </w:rPr>
        <w:t>(Ufrj) Dois fugitivos devem atravessar um lago sem serem notados. Para tal, emborcam um pequeno barco, que afunda com o auxílio de pesos adici</w:t>
      </w:r>
      <w:r w:rsidRPr="003E1D4C">
        <w:rPr>
          <w:szCs w:val="16"/>
        </w:rPr>
        <w:t>o</w:t>
      </w:r>
      <w:r w:rsidRPr="003E1D4C">
        <w:rPr>
          <w:szCs w:val="16"/>
        </w:rPr>
        <w:t>nais. O barco emborcado mantém, aprisionada em seu interior, uma certa quantidade de ar, como mostra a figura.</w:t>
      </w:r>
    </w:p>
    <w:p w:rsidR="001F57BB" w:rsidRPr="003E1D4C" w:rsidRDefault="001F57BB" w:rsidP="001F57BB">
      <w:pPr>
        <w:jc w:val="center"/>
        <w:rPr>
          <w:rFonts w:cs="Arial"/>
          <w:color w:val="000000"/>
          <w:szCs w:val="16"/>
        </w:rPr>
      </w:pPr>
      <w:r>
        <w:rPr>
          <w:rFonts w:cs="Arial"/>
          <w:noProof/>
          <w:color w:val="000000"/>
          <w:szCs w:val="16"/>
        </w:rPr>
        <w:lastRenderedPageBreak/>
        <w:drawing>
          <wp:inline distT="0" distB="0" distL="0" distR="0">
            <wp:extent cx="1935480" cy="723900"/>
            <wp:effectExtent l="1905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1851" b="2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szCs w:val="16"/>
        </w:rPr>
        <w:t>No instante retratado, tanto o barco quanto os fugitivos estão em repouso e a água está em equilíbrio hidrostático. Considere a densidade da água do lago igual a 1,00</w:t>
      </w:r>
      <w:r w:rsidRPr="003E1D4C">
        <w:rPr>
          <w:spacing w:val="-24"/>
          <w:szCs w:val="16"/>
        </w:rPr>
        <w:t xml:space="preserve"> × </w:t>
      </w:r>
      <w:r w:rsidRPr="003E1D4C">
        <w:rPr>
          <w:szCs w:val="16"/>
        </w:rPr>
        <w:t>10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kg/m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e a aceleração da gravidade igual a 10,0 m/s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>.</w:t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szCs w:val="16"/>
        </w:rPr>
        <w:t>Usando os dados indicados na figura, calcule a diferença entre a pressão do ar aprisionado pelo barco e a pressão do ar atmosférico.</w:t>
      </w:r>
    </w:p>
    <w:p w:rsidR="001F57BB" w:rsidRPr="003E1D4C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>A)</w:t>
      </w:r>
      <w:r w:rsidRPr="003E1D4C">
        <w:rPr>
          <w:sz w:val="16"/>
          <w:szCs w:val="16"/>
        </w:rPr>
        <w:tab/>
        <w:t>5,00 × 10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 xml:space="preserve"> Pa.</w:t>
      </w:r>
      <w:r w:rsidRPr="003E1D4C">
        <w:rPr>
          <w:sz w:val="16"/>
          <w:szCs w:val="16"/>
        </w:rPr>
        <w:tab/>
        <w:t>B)</w:t>
      </w:r>
      <w:r w:rsidRPr="003E1D4C">
        <w:rPr>
          <w:sz w:val="16"/>
          <w:szCs w:val="16"/>
        </w:rPr>
        <w:tab/>
        <w:t>2,20 × 10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 xml:space="preserve"> Pa.</w:t>
      </w:r>
      <w:r w:rsidRPr="003E1D4C">
        <w:rPr>
          <w:sz w:val="16"/>
          <w:szCs w:val="16"/>
        </w:rPr>
        <w:tab/>
        <w:t>C)</w:t>
      </w:r>
      <w:r w:rsidRPr="003E1D4C">
        <w:rPr>
          <w:sz w:val="16"/>
          <w:szCs w:val="16"/>
        </w:rPr>
        <w:tab/>
        <w:t>1,70 × 10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 xml:space="preserve"> Pa.</w:t>
      </w:r>
    </w:p>
    <w:p w:rsidR="001F57BB" w:rsidRPr="003E1D4C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>D)</w:t>
      </w:r>
      <w:r w:rsidRPr="003E1D4C">
        <w:rPr>
          <w:sz w:val="16"/>
          <w:szCs w:val="16"/>
        </w:rPr>
        <w:tab/>
        <w:t>5,00 × 10</w:t>
      </w:r>
      <w:r w:rsidRPr="003E1D4C">
        <w:rPr>
          <w:sz w:val="16"/>
          <w:szCs w:val="16"/>
          <w:vertAlign w:val="superscript"/>
        </w:rPr>
        <w:t>4</w:t>
      </w:r>
      <w:r w:rsidRPr="003E1D4C">
        <w:rPr>
          <w:sz w:val="16"/>
          <w:szCs w:val="16"/>
        </w:rPr>
        <w:t xml:space="preserve"> Pa.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 w:rsidRPr="003E1D4C">
        <w:rPr>
          <w:b/>
          <w:szCs w:val="16"/>
        </w:rPr>
        <w:t xml:space="preserve">29. </w:t>
      </w:r>
      <w:r w:rsidRPr="003E1D4C">
        <w:rPr>
          <w:szCs w:val="16"/>
        </w:rPr>
        <w:t>Na figura I, o dinamômetro de tração (D</w:t>
      </w:r>
      <w:r w:rsidRPr="003E1D4C">
        <w:rPr>
          <w:szCs w:val="16"/>
          <w:vertAlign w:val="subscript"/>
        </w:rPr>
        <w:t>1</w:t>
      </w:r>
      <w:r w:rsidRPr="003E1D4C">
        <w:rPr>
          <w:szCs w:val="16"/>
        </w:rPr>
        <w:t>) indica 10 N para o peso da esfera de volume 400 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>. Na figura 2, o dinamômetro de compressão (D</w:t>
      </w:r>
      <w:r w:rsidRPr="003E1D4C">
        <w:rPr>
          <w:szCs w:val="16"/>
          <w:vertAlign w:val="subscript"/>
        </w:rPr>
        <w:t>2</w:t>
      </w:r>
      <w:r w:rsidRPr="003E1D4C">
        <w:rPr>
          <w:szCs w:val="16"/>
        </w:rPr>
        <w:t xml:space="preserve">) indica 20 N para o peso da água mais o do recipiente. Na figura </w:t>
      </w:r>
      <w:smartTag w:uri="urn:schemas-microsoft-com:office:smarttags" w:element="metricconverter">
        <w:smartTagPr>
          <w:attr w:name="ProductID" w:val="3, a"/>
        </w:smartTagPr>
        <w:r w:rsidRPr="003E1D4C">
          <w:rPr>
            <w:szCs w:val="16"/>
          </w:rPr>
          <w:t>3, a</w:t>
        </w:r>
      </w:smartTag>
      <w:r w:rsidRPr="003E1D4C">
        <w:rPr>
          <w:szCs w:val="16"/>
        </w:rPr>
        <w:t xml:space="preserve"> esfera está totalmente imersa na água.</w:t>
      </w:r>
    </w:p>
    <w:p w:rsidR="001F57BB" w:rsidRPr="003E1D4C" w:rsidRDefault="001F57BB" w:rsidP="001F57BB">
      <w:pPr>
        <w:jc w:val="right"/>
        <w:rPr>
          <w:rFonts w:cs="Arial"/>
          <w:color w:val="000000"/>
          <w:szCs w:val="16"/>
        </w:rPr>
      </w:pPr>
      <w:r>
        <w:rPr>
          <w:rFonts w:cs="Arial"/>
          <w:noProof/>
          <w:color w:val="000000"/>
          <w:szCs w:val="16"/>
        </w:rPr>
        <w:drawing>
          <wp:inline distT="0" distB="0" distL="0" distR="0">
            <wp:extent cx="3093720" cy="1562100"/>
            <wp:effectExtent l="19050" t="0" r="0" b="0"/>
            <wp:docPr id="15" name="Imagem 15" descr="Dinamôme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inamômetro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szCs w:val="16"/>
        </w:rPr>
        <w:t>Sendo 1 g/cm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a densidade da água e </w:t>
      </w:r>
      <w:r w:rsidRPr="003E1D4C">
        <w:rPr>
          <w:b/>
          <w:szCs w:val="16"/>
        </w:rPr>
        <w:t>g</w:t>
      </w:r>
      <w:r w:rsidRPr="003E1D4C">
        <w:rPr>
          <w:szCs w:val="16"/>
        </w:rPr>
        <w:t xml:space="preserve"> = 10 m/s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>, as novas indicações dos dinamômetros D</w:t>
      </w:r>
      <w:r w:rsidRPr="003E1D4C">
        <w:rPr>
          <w:szCs w:val="16"/>
          <w:vertAlign w:val="subscript"/>
        </w:rPr>
        <w:t>1</w:t>
      </w:r>
      <w:r w:rsidRPr="003E1D4C">
        <w:rPr>
          <w:szCs w:val="16"/>
        </w:rPr>
        <w:t xml:space="preserve"> e D</w:t>
      </w:r>
      <w:r w:rsidRPr="003E1D4C">
        <w:rPr>
          <w:szCs w:val="16"/>
          <w:vertAlign w:val="subscript"/>
        </w:rPr>
        <w:t>2</w:t>
      </w:r>
      <w:r w:rsidRPr="003E1D4C">
        <w:rPr>
          <w:szCs w:val="16"/>
        </w:rPr>
        <w:t xml:space="preserve"> são, respectivamente, em newtons,</w:t>
      </w:r>
    </w:p>
    <w:p w:rsidR="001F57BB" w:rsidRPr="003E1D4C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>A)</w:t>
      </w:r>
      <w:r w:rsidRPr="003E1D4C">
        <w:rPr>
          <w:sz w:val="16"/>
          <w:szCs w:val="16"/>
        </w:rPr>
        <w:tab/>
        <w:t xml:space="preserve">6 e 20.      </w:t>
      </w:r>
      <w:r w:rsidRPr="003E1D4C">
        <w:rPr>
          <w:sz w:val="16"/>
          <w:szCs w:val="16"/>
        </w:rPr>
        <w:tab/>
        <w:t>B)</w:t>
      </w:r>
      <w:r w:rsidRPr="003E1D4C">
        <w:rPr>
          <w:sz w:val="16"/>
          <w:szCs w:val="16"/>
        </w:rPr>
        <w:tab/>
        <w:t>6 e 24.</w:t>
      </w:r>
      <w:r w:rsidRPr="003E1D4C">
        <w:rPr>
          <w:sz w:val="16"/>
          <w:szCs w:val="16"/>
        </w:rPr>
        <w:tab/>
        <w:t>C)</w:t>
      </w:r>
      <w:r w:rsidRPr="003E1D4C">
        <w:rPr>
          <w:sz w:val="16"/>
          <w:szCs w:val="16"/>
        </w:rPr>
        <w:tab/>
        <w:t>6 e 16.</w:t>
      </w:r>
    </w:p>
    <w:p w:rsidR="001F57BB" w:rsidRPr="003E1D4C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>D)</w:t>
      </w:r>
      <w:r w:rsidRPr="003E1D4C">
        <w:rPr>
          <w:sz w:val="16"/>
          <w:szCs w:val="16"/>
        </w:rPr>
        <w:tab/>
        <w:t>4 e 24.</w:t>
      </w:r>
      <w:r w:rsidRPr="003E1D4C">
        <w:rPr>
          <w:sz w:val="16"/>
          <w:szCs w:val="16"/>
        </w:rPr>
        <w:tab/>
        <w:t xml:space="preserve"> E)</w:t>
      </w:r>
      <w:r w:rsidRPr="003E1D4C">
        <w:rPr>
          <w:sz w:val="16"/>
          <w:szCs w:val="16"/>
        </w:rPr>
        <w:tab/>
        <w:t xml:space="preserve">4 e 16. </w:t>
      </w:r>
    </w:p>
    <w:p w:rsidR="001F57BB" w:rsidRPr="003E1D4C" w:rsidRDefault="001F57BB" w:rsidP="001F57BB">
      <w:pPr>
        <w:pStyle w:val="questo"/>
        <w:spacing w:before="120"/>
        <w:rPr>
          <w:szCs w:val="16"/>
        </w:rPr>
      </w:pPr>
      <w:r>
        <w:rPr>
          <w:b/>
          <w:noProof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66040</wp:posOffset>
            </wp:positionV>
            <wp:extent cx="781050" cy="952500"/>
            <wp:effectExtent l="19050" t="0" r="0" b="0"/>
            <wp:wrapSquare wrapText="bothSides"/>
            <wp:docPr id="3" name="Imagem 114" descr="Esf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4" descr="Esfera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D4C">
        <w:rPr>
          <w:b/>
          <w:szCs w:val="16"/>
        </w:rPr>
        <w:t>30.</w:t>
      </w:r>
      <w:r w:rsidRPr="003E1D4C">
        <w:rPr>
          <w:szCs w:val="16"/>
        </w:rPr>
        <w:tab/>
        <w:t xml:space="preserve">Duas esferas, </w:t>
      </w:r>
      <w:r w:rsidRPr="003E1D4C">
        <w:rPr>
          <w:i/>
          <w:szCs w:val="16"/>
        </w:rPr>
        <w:t>A</w:t>
      </w:r>
      <w:r w:rsidRPr="003E1D4C">
        <w:rPr>
          <w:szCs w:val="16"/>
        </w:rPr>
        <w:t xml:space="preserve"> e</w:t>
      </w:r>
      <w:r w:rsidRPr="003E1D4C">
        <w:rPr>
          <w:i/>
          <w:szCs w:val="16"/>
        </w:rPr>
        <w:t xml:space="preserve"> B</w:t>
      </w:r>
      <w:r w:rsidRPr="003E1D4C">
        <w:rPr>
          <w:szCs w:val="16"/>
        </w:rPr>
        <w:t>, de mesmo volume são coladas entre si e mergulhadas em água, ficando em equil</w:t>
      </w:r>
      <w:r w:rsidRPr="003E1D4C">
        <w:rPr>
          <w:szCs w:val="16"/>
        </w:rPr>
        <w:t>í</w:t>
      </w:r>
      <w:r w:rsidRPr="003E1D4C">
        <w:rPr>
          <w:szCs w:val="16"/>
        </w:rPr>
        <w:t>brio, como mostrado na figura.</w:t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szCs w:val="16"/>
        </w:rPr>
        <w:t xml:space="preserve">Num determinado instante, a cola que as une se desfaz e a esfera </w:t>
      </w:r>
      <w:r w:rsidRPr="003E1D4C">
        <w:rPr>
          <w:i/>
          <w:szCs w:val="16"/>
        </w:rPr>
        <w:t>A</w:t>
      </w:r>
      <w:r w:rsidRPr="003E1D4C">
        <w:rPr>
          <w:szCs w:val="16"/>
        </w:rPr>
        <w:t xml:space="preserve"> passa a flutuar com 80% de seu volume fora d’água. Considerando a massa espec</w:t>
      </w:r>
      <w:r w:rsidRPr="003E1D4C">
        <w:rPr>
          <w:szCs w:val="16"/>
        </w:rPr>
        <w:t>í</w:t>
      </w:r>
      <w:r w:rsidRPr="003E1D4C">
        <w:rPr>
          <w:szCs w:val="16"/>
        </w:rPr>
        <w:t>fica da água igual a 1 g/cm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>, determine a densidade de cada esfera.</w:t>
      </w:r>
    </w:p>
    <w:p w:rsidR="001F57BB" w:rsidRPr="003E1D4C" w:rsidRDefault="001F57BB" w:rsidP="001F57BB">
      <w:pPr>
        <w:pStyle w:val="questo"/>
        <w:rPr>
          <w:szCs w:val="16"/>
        </w:rPr>
      </w:pPr>
      <w:r w:rsidRPr="003E1D4C">
        <w:rPr>
          <w:rFonts w:cs="Arial"/>
          <w:b/>
          <w:szCs w:val="16"/>
        </w:rPr>
        <w:t>31.</w:t>
      </w:r>
      <w:r w:rsidRPr="003E1D4C">
        <w:rPr>
          <w:rFonts w:cs="Arial"/>
          <w:szCs w:val="16"/>
        </w:rPr>
        <w:tab/>
        <w:t>(Unicamp)</w:t>
      </w:r>
      <w:r w:rsidRPr="003E1D4C">
        <w:rPr>
          <w:szCs w:val="16"/>
        </w:rPr>
        <w:t xml:space="preserve"> O vazamento de petróleo no Golfo do México, em abril de 2010, foi considerado o pior da história dos EUA. O vazamento causou o apar</w:t>
      </w:r>
      <w:r w:rsidRPr="003E1D4C">
        <w:rPr>
          <w:szCs w:val="16"/>
        </w:rPr>
        <w:t>e</w:t>
      </w:r>
      <w:r w:rsidRPr="003E1D4C">
        <w:rPr>
          <w:szCs w:val="16"/>
        </w:rPr>
        <w:t>cimento de uma extensa mancha de óleo na superfície do oceano, ame</w:t>
      </w:r>
      <w:r w:rsidRPr="003E1D4C">
        <w:rPr>
          <w:szCs w:val="16"/>
        </w:rPr>
        <w:t>a</w:t>
      </w:r>
      <w:r w:rsidRPr="003E1D4C">
        <w:rPr>
          <w:szCs w:val="16"/>
        </w:rPr>
        <w:t xml:space="preserve">çando a fauna e a flora da região. Estima-se que o vazamento foi da ordem de 800 milhões de litros de petróleo em cerca de 100 dias. </w:t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szCs w:val="16"/>
        </w:rPr>
        <w:t>Quando uma reserva submarina de petróleo é atingida por uma broca de perfuração, o petróleo tende a escoar para cima na tubulação como co</w:t>
      </w:r>
      <w:r w:rsidRPr="003E1D4C">
        <w:rPr>
          <w:szCs w:val="16"/>
        </w:rPr>
        <w:t>n</w:t>
      </w:r>
      <w:r w:rsidRPr="003E1D4C">
        <w:rPr>
          <w:szCs w:val="16"/>
        </w:rPr>
        <w:t>sequência da diferença de pressão, ∆</w:t>
      </w:r>
      <w:r w:rsidRPr="003E1D4C">
        <w:rPr>
          <w:i/>
          <w:iCs/>
          <w:szCs w:val="16"/>
        </w:rPr>
        <w:t>P</w:t>
      </w:r>
      <w:r w:rsidRPr="003E1D4C">
        <w:rPr>
          <w:szCs w:val="16"/>
        </w:rPr>
        <w:t xml:space="preserve">, entre a reserva e a superfície. Para uma reserva de petróleo que está a uma profundidade de 2000 m e dado </w:t>
      </w:r>
      <w:r w:rsidRPr="003E1D4C">
        <w:rPr>
          <w:i/>
          <w:iCs/>
          <w:szCs w:val="16"/>
        </w:rPr>
        <w:t xml:space="preserve">g </w:t>
      </w:r>
      <w:r w:rsidRPr="003E1D4C">
        <w:rPr>
          <w:szCs w:val="16"/>
        </w:rPr>
        <w:t>= 10 m/s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>, o menor valor de ∆</w:t>
      </w:r>
      <w:r w:rsidRPr="003E1D4C">
        <w:rPr>
          <w:i/>
          <w:iCs/>
          <w:szCs w:val="16"/>
        </w:rPr>
        <w:t xml:space="preserve">P </w:t>
      </w:r>
      <w:r w:rsidRPr="003E1D4C">
        <w:rPr>
          <w:szCs w:val="16"/>
        </w:rPr>
        <w:t xml:space="preserve">para que o petróleo de densidade </w:t>
      </w:r>
      <w:r w:rsidRPr="003E1D4C">
        <w:rPr>
          <w:position w:val="-10"/>
          <w:szCs w:val="16"/>
        </w:rPr>
        <w:object w:dxaOrig="180" w:dyaOrig="240">
          <v:shape id="_x0000_i1035" type="#_x0000_t75" style="width:9pt;height:12pt" o:ole="">
            <v:imagedata r:id="rId33" o:title=""/>
          </v:shape>
          <o:OLEObject Type="Embed" ProgID="Equation.DSMT4" ShapeID="_x0000_i1035" DrawAspect="Content" ObjectID="_1492712531" r:id="rId34"/>
        </w:object>
      </w:r>
      <w:r w:rsidRPr="003E1D4C">
        <w:rPr>
          <w:szCs w:val="16"/>
        </w:rPr>
        <w:t>= 0,90 g/cm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forme uma coluna que alcance a superfície é de </w:t>
      </w:r>
    </w:p>
    <w:p w:rsidR="001F57BB" w:rsidRPr="003E1D4C" w:rsidRDefault="001F57BB" w:rsidP="001F57BB">
      <w:pPr>
        <w:pStyle w:val="col2"/>
        <w:rPr>
          <w:szCs w:val="16"/>
        </w:rPr>
      </w:pPr>
      <w:r w:rsidRPr="003E1D4C">
        <w:rPr>
          <w:szCs w:val="16"/>
        </w:rPr>
        <w:t>A)</w:t>
      </w:r>
      <w:r w:rsidRPr="003E1D4C">
        <w:rPr>
          <w:szCs w:val="16"/>
        </w:rPr>
        <w:tab/>
        <w:t>1,8 x 10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 xml:space="preserve"> Pa.  </w:t>
      </w:r>
      <w:r w:rsidRPr="003E1D4C">
        <w:rPr>
          <w:szCs w:val="16"/>
        </w:rPr>
        <w:tab/>
        <w:t>B)</w:t>
      </w:r>
      <w:r w:rsidRPr="003E1D4C">
        <w:rPr>
          <w:szCs w:val="16"/>
        </w:rPr>
        <w:tab/>
        <w:t>1,8 x 10</w:t>
      </w:r>
      <w:r w:rsidRPr="003E1D4C">
        <w:rPr>
          <w:szCs w:val="16"/>
          <w:vertAlign w:val="superscript"/>
        </w:rPr>
        <w:t>7</w:t>
      </w:r>
      <w:r w:rsidRPr="003E1D4C">
        <w:rPr>
          <w:szCs w:val="16"/>
        </w:rPr>
        <w:t xml:space="preserve"> Pa.  </w:t>
      </w:r>
    </w:p>
    <w:p w:rsidR="001F57BB" w:rsidRPr="003E1D4C" w:rsidRDefault="001F57BB" w:rsidP="001F57BB">
      <w:pPr>
        <w:pStyle w:val="col2"/>
        <w:rPr>
          <w:szCs w:val="16"/>
        </w:rPr>
      </w:pPr>
      <w:r w:rsidRPr="003E1D4C">
        <w:rPr>
          <w:szCs w:val="16"/>
        </w:rPr>
        <w:t>C)</w:t>
      </w:r>
      <w:r w:rsidRPr="003E1D4C">
        <w:rPr>
          <w:szCs w:val="16"/>
        </w:rPr>
        <w:tab/>
        <w:t>2,2 x 10</w:t>
      </w:r>
      <w:r w:rsidRPr="003E1D4C">
        <w:rPr>
          <w:szCs w:val="16"/>
          <w:vertAlign w:val="superscript"/>
        </w:rPr>
        <w:t>5</w:t>
      </w:r>
      <w:r w:rsidRPr="003E1D4C">
        <w:rPr>
          <w:szCs w:val="16"/>
        </w:rPr>
        <w:t xml:space="preserve"> Pa</w:t>
      </w:r>
      <w:r w:rsidRPr="003E1D4C">
        <w:rPr>
          <w:szCs w:val="16"/>
        </w:rPr>
        <w:tab/>
        <w:t>D)</w:t>
      </w:r>
      <w:r w:rsidRPr="003E1D4C">
        <w:rPr>
          <w:szCs w:val="16"/>
        </w:rPr>
        <w:tab/>
        <w:t>2,2 x 10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 xml:space="preserve"> Pa.  </w:t>
      </w:r>
    </w:p>
    <w:p w:rsidR="001F57BB" w:rsidRPr="003E1D4C" w:rsidRDefault="001F57BB" w:rsidP="001F57BB">
      <w:pPr>
        <w:pStyle w:val="questo"/>
        <w:rPr>
          <w:szCs w:val="16"/>
        </w:rPr>
      </w:pPr>
      <w:r w:rsidRPr="003E1D4C">
        <w:rPr>
          <w:rFonts w:eastAsia="SimSun"/>
          <w:b/>
          <w:szCs w:val="16"/>
          <w:lang w:eastAsia="zh-CN"/>
        </w:rPr>
        <w:t>32.</w:t>
      </w:r>
      <w:r w:rsidRPr="003E1D4C">
        <w:rPr>
          <w:rFonts w:eastAsia="SimSun"/>
          <w:szCs w:val="16"/>
          <w:lang w:eastAsia="zh-CN"/>
        </w:rPr>
        <w:tab/>
        <w:t xml:space="preserve">(Fuvest)  </w:t>
      </w:r>
      <w:r w:rsidRPr="003E1D4C">
        <w:rPr>
          <w:szCs w:val="16"/>
        </w:rPr>
        <w:t>Num espetáculo de circo, um homem deita-se no chão do picade</w:t>
      </w:r>
      <w:r w:rsidRPr="003E1D4C">
        <w:rPr>
          <w:szCs w:val="16"/>
        </w:rPr>
        <w:t>i</w:t>
      </w:r>
      <w:r w:rsidRPr="003E1D4C">
        <w:rPr>
          <w:szCs w:val="16"/>
        </w:rPr>
        <w:t>ro e sobre seu peito é colocada uma tábua, de 30 cm x 30 cm, na qual f</w:t>
      </w:r>
      <w:r w:rsidRPr="003E1D4C">
        <w:rPr>
          <w:szCs w:val="16"/>
        </w:rPr>
        <w:t>o</w:t>
      </w:r>
      <w:r w:rsidRPr="003E1D4C">
        <w:rPr>
          <w:szCs w:val="16"/>
        </w:rPr>
        <w:t>ram cravados 400 pregos, de mesmo tamanho, que atravessam a tábua. No clímax do espetáculo, um saco com 20 kg de areia é solto, a partir do r</w:t>
      </w:r>
      <w:r w:rsidRPr="003E1D4C">
        <w:rPr>
          <w:szCs w:val="16"/>
        </w:rPr>
        <w:t>e</w:t>
      </w:r>
      <w:r w:rsidRPr="003E1D4C">
        <w:rPr>
          <w:szCs w:val="16"/>
        </w:rPr>
        <w:t xml:space="preserve">pouso, de 5 m de altura em relação à tábua, e cai sobre ela. Suponha que as pontas de todos os pregos estejam igualmente em contato com o peito do homem. </w:t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rFonts w:cs="Arial"/>
          <w:szCs w:val="16"/>
        </w:rPr>
        <w:lastRenderedPageBreak/>
        <w:t>Desprezando o peso da tábua com os pregos,</w:t>
      </w:r>
      <w:r w:rsidRPr="003E1D4C">
        <w:rPr>
          <w:szCs w:val="16"/>
        </w:rPr>
        <w:t xml:space="preserve"> determine:</w:t>
      </w:r>
    </w:p>
    <w:p w:rsidR="001F57BB" w:rsidRPr="003E1D4C" w:rsidRDefault="001F57BB" w:rsidP="001F57BB">
      <w:pPr>
        <w:pStyle w:val="colunas"/>
        <w:rPr>
          <w:color w:val="0000FF"/>
          <w:szCs w:val="16"/>
        </w:rPr>
      </w:pPr>
      <w:r w:rsidRPr="003E1D4C">
        <w:rPr>
          <w:szCs w:val="16"/>
        </w:rPr>
        <w:t>a)</w:t>
      </w:r>
      <w:r w:rsidRPr="003E1D4C">
        <w:rPr>
          <w:szCs w:val="16"/>
        </w:rPr>
        <w:tab/>
        <w:t>A velocidade do saco de areia ao tocar a tábua de pregos.</w:t>
      </w:r>
    </w:p>
    <w:p w:rsidR="001F57BB" w:rsidRPr="003E1D4C" w:rsidRDefault="001F57BB" w:rsidP="001F57BB">
      <w:pPr>
        <w:pStyle w:val="colunas"/>
        <w:rPr>
          <w:color w:val="0000FF"/>
          <w:szCs w:val="16"/>
        </w:rPr>
      </w:pPr>
      <w:r w:rsidRPr="003E1D4C">
        <w:rPr>
          <w:szCs w:val="16"/>
        </w:rPr>
        <w:t>b)</w:t>
      </w:r>
      <w:r w:rsidRPr="003E1D4C">
        <w:rPr>
          <w:szCs w:val="16"/>
        </w:rPr>
        <w:tab/>
        <w:t>A força média total aplicada no peito do homem se o saco de areia p</w:t>
      </w:r>
      <w:r w:rsidRPr="003E1D4C">
        <w:rPr>
          <w:szCs w:val="16"/>
        </w:rPr>
        <w:t>a</w:t>
      </w:r>
      <w:r w:rsidRPr="003E1D4C">
        <w:rPr>
          <w:szCs w:val="16"/>
        </w:rPr>
        <w:t>rar 0,05 s após seu contato com a tábua.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c)</w:t>
      </w:r>
      <w:r w:rsidRPr="003E1D4C">
        <w:rPr>
          <w:szCs w:val="16"/>
        </w:rPr>
        <w:tab/>
        <w:t>A pressão, em N/cm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>, exercida no peito do homem por cada prego, cuja ponta tem 4 mm</w:t>
      </w:r>
      <w:r w:rsidRPr="003E1D4C">
        <w:rPr>
          <w:szCs w:val="16"/>
          <w:vertAlign w:val="superscript"/>
        </w:rPr>
        <w:t>2</w:t>
      </w:r>
      <w:r w:rsidRPr="003E1D4C">
        <w:rPr>
          <w:szCs w:val="16"/>
        </w:rPr>
        <w:t xml:space="preserve"> de área.</w:t>
      </w:r>
    </w:p>
    <w:p w:rsidR="001F57BB" w:rsidRPr="003E1D4C" w:rsidRDefault="001F57BB" w:rsidP="001F57BB">
      <w:pPr>
        <w:pStyle w:val="questo"/>
        <w:rPr>
          <w:szCs w:val="16"/>
        </w:rPr>
      </w:pPr>
      <w:r w:rsidRPr="003E1D4C">
        <w:rPr>
          <w:b/>
          <w:szCs w:val="16"/>
        </w:rPr>
        <w:t>33.</w:t>
      </w:r>
      <w:r w:rsidRPr="003E1D4C">
        <w:rPr>
          <w:szCs w:val="16"/>
        </w:rPr>
        <w:t xml:space="preserve">  (Unesp-modif) O relevo submarino de determinada região está represe</w:t>
      </w:r>
      <w:r w:rsidRPr="003E1D4C">
        <w:rPr>
          <w:szCs w:val="16"/>
        </w:rPr>
        <w:t>n</w:t>
      </w:r>
      <w:r w:rsidRPr="003E1D4C">
        <w:rPr>
          <w:szCs w:val="16"/>
        </w:rPr>
        <w:t>tado pelas curvas de nível mostradas na figura, na qual os valores em m</w:t>
      </w:r>
      <w:r w:rsidRPr="003E1D4C">
        <w:rPr>
          <w:szCs w:val="16"/>
        </w:rPr>
        <w:t>e</w:t>
      </w:r>
      <w:r w:rsidRPr="003E1D4C">
        <w:rPr>
          <w:szCs w:val="16"/>
        </w:rPr>
        <w:t>tros representam as alturas verticais medidas em relação ao nível de ref</w:t>
      </w:r>
      <w:r w:rsidRPr="003E1D4C">
        <w:rPr>
          <w:szCs w:val="16"/>
        </w:rPr>
        <w:t>e</w:t>
      </w:r>
      <w:r w:rsidRPr="003E1D4C">
        <w:rPr>
          <w:szCs w:val="16"/>
        </w:rPr>
        <w:t>rência mais profundo, mostrado pela linha externa (0 m).</w:t>
      </w:r>
    </w:p>
    <w:p w:rsidR="001F57BB" w:rsidRPr="003E1D4C" w:rsidRDefault="001F57BB" w:rsidP="001F57BB">
      <w:pPr>
        <w:autoSpaceDE w:val="0"/>
        <w:autoSpaceDN w:val="0"/>
        <w:adjustRightInd w:val="0"/>
        <w:jc w:val="center"/>
        <w:rPr>
          <w:rFonts w:cs="Arial"/>
          <w:i/>
          <w:iCs/>
          <w:szCs w:val="16"/>
        </w:rPr>
      </w:pPr>
      <w:r>
        <w:rPr>
          <w:rFonts w:cs="Arial"/>
          <w:i/>
          <w:noProof/>
          <w:szCs w:val="16"/>
        </w:rPr>
        <w:drawing>
          <wp:inline distT="0" distB="0" distL="0" distR="0">
            <wp:extent cx="1798320" cy="1653540"/>
            <wp:effectExtent l="19050" t="0" r="0" b="0"/>
            <wp:docPr id="1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BB" w:rsidRPr="003E1D4C" w:rsidRDefault="001F57BB" w:rsidP="001F57BB">
      <w:pPr>
        <w:pStyle w:val="questobody"/>
        <w:rPr>
          <w:szCs w:val="16"/>
        </w:rPr>
      </w:pPr>
      <w:r w:rsidRPr="003E1D4C">
        <w:rPr>
          <w:szCs w:val="16"/>
        </w:rPr>
        <w:t>Dois peixes, 1 e 2, estão inicialmente em repouso nas posições indicadas e deslocam-se para o ponto P, onde param novamente. Considere que toda a região mostrada na figura esteja submersa, que a água do mar esteja em equilíbrio e que sua densidade seja igual a 10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kg/m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>. Se g = 10 m/s</w:t>
      </w:r>
      <w:r w:rsidRPr="003E1D4C">
        <w:rPr>
          <w:szCs w:val="16"/>
          <w:vertAlign w:val="superscript"/>
        </w:rPr>
        <w:t xml:space="preserve">2 </w:t>
      </w:r>
      <w:r w:rsidRPr="003E1D4C">
        <w:rPr>
          <w:szCs w:val="16"/>
        </w:rPr>
        <w:t>e 1 atm = 10</w:t>
      </w:r>
      <w:r w:rsidRPr="003E1D4C">
        <w:rPr>
          <w:szCs w:val="16"/>
          <w:vertAlign w:val="superscript"/>
        </w:rPr>
        <w:t>5</w:t>
      </w:r>
      <w:r w:rsidRPr="003E1D4C">
        <w:rPr>
          <w:szCs w:val="16"/>
        </w:rPr>
        <w:t xml:space="preserve"> Pa, pode-se afirmar, considerando-se apenas os pontos de part</w:t>
      </w:r>
      <w:r w:rsidRPr="003E1D4C">
        <w:rPr>
          <w:szCs w:val="16"/>
        </w:rPr>
        <w:t>i</w:t>
      </w:r>
      <w:r w:rsidRPr="003E1D4C">
        <w:rPr>
          <w:szCs w:val="16"/>
        </w:rPr>
        <w:t xml:space="preserve">da e de chegada, que, durante seu movimento, o peixe 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A)</w:t>
      </w:r>
      <w:r w:rsidRPr="003E1D4C">
        <w:rPr>
          <w:szCs w:val="16"/>
        </w:rPr>
        <w:tab/>
        <w:t xml:space="preserve">2 sofreu uma redução de pressão de 3 atm.  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B)</w:t>
      </w:r>
      <w:r w:rsidRPr="003E1D4C">
        <w:rPr>
          <w:szCs w:val="16"/>
        </w:rPr>
        <w:tab/>
        <w:t xml:space="preserve">1 sofreu um aumento de pressão de 4 atm.  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C)</w:t>
      </w:r>
      <w:r w:rsidRPr="003E1D4C">
        <w:rPr>
          <w:szCs w:val="16"/>
        </w:rPr>
        <w:tab/>
        <w:t xml:space="preserve">1 sofreu um aumento de pressão de 6 atm.  </w:t>
      </w:r>
    </w:p>
    <w:p w:rsidR="001F57BB" w:rsidRPr="003E1D4C" w:rsidRDefault="001F57BB" w:rsidP="001F57BB">
      <w:pPr>
        <w:pStyle w:val="colunas"/>
        <w:rPr>
          <w:szCs w:val="16"/>
        </w:rPr>
      </w:pPr>
      <w:r w:rsidRPr="003E1D4C">
        <w:rPr>
          <w:szCs w:val="16"/>
        </w:rPr>
        <w:t>D)</w:t>
      </w:r>
      <w:r w:rsidRPr="003E1D4C">
        <w:rPr>
          <w:szCs w:val="16"/>
        </w:rPr>
        <w:tab/>
        <w:t xml:space="preserve">2 sofreu uma redução de pressão de 6 atm.  </w:t>
      </w:r>
    </w:p>
    <w:p w:rsidR="001F57BB" w:rsidRPr="003E1D4C" w:rsidRDefault="001F57BB" w:rsidP="001F57BB">
      <w:pPr>
        <w:pStyle w:val="colunas"/>
        <w:spacing w:after="120"/>
        <w:rPr>
          <w:szCs w:val="16"/>
        </w:rPr>
      </w:pPr>
      <w:r w:rsidRPr="003E1D4C">
        <w:rPr>
          <w:szCs w:val="16"/>
        </w:rPr>
        <w:t>E)</w:t>
      </w:r>
      <w:r w:rsidRPr="003E1D4C">
        <w:rPr>
          <w:szCs w:val="16"/>
        </w:rPr>
        <w:tab/>
        <w:t xml:space="preserve">1 sofreu uma redução de pressão de 3 atm.  </w:t>
      </w:r>
    </w:p>
    <w:p w:rsidR="001F57BB" w:rsidRPr="003E1D4C" w:rsidRDefault="001F57BB" w:rsidP="001F57BB">
      <w:pPr>
        <w:pStyle w:val="questo"/>
        <w:rPr>
          <w:szCs w:val="16"/>
        </w:rPr>
      </w:pPr>
      <w:r w:rsidRPr="003E1D4C">
        <w:rPr>
          <w:b/>
          <w:szCs w:val="16"/>
        </w:rPr>
        <w:t>34.</w:t>
      </w:r>
      <w:r w:rsidRPr="003E1D4C">
        <w:rPr>
          <w:szCs w:val="16"/>
        </w:rPr>
        <w:t xml:space="preserve"> (Ufes) A areia monazítica, abundante no litoral do Espírito Santo até o final do século XIX, é rica em tório e foi contrabandeada para outros países d</w:t>
      </w:r>
      <w:r w:rsidRPr="003E1D4C">
        <w:rPr>
          <w:szCs w:val="16"/>
        </w:rPr>
        <w:t>u</w:t>
      </w:r>
      <w:r w:rsidRPr="003E1D4C">
        <w:rPr>
          <w:szCs w:val="16"/>
        </w:rPr>
        <w:t>rante muitos anos sob a falsa alegação de lastrear navios. O lastro tem por objetivo afundá-los na água, até certo nível, conferindo estabilidade para a navegação. Se uma embarcação tem massa de 50.000 kg, qual deverá ser a massa de lastro de areia monazítica, em toneladas, para que esse navio la</w:t>
      </w:r>
      <w:r w:rsidRPr="003E1D4C">
        <w:rPr>
          <w:szCs w:val="16"/>
        </w:rPr>
        <w:t>s</w:t>
      </w:r>
      <w:r w:rsidRPr="003E1D4C">
        <w:rPr>
          <w:szCs w:val="16"/>
        </w:rPr>
        <w:t>treado desloque um volume total de 1.000 m</w:t>
      </w:r>
      <w:r w:rsidRPr="003E1D4C">
        <w:rPr>
          <w:szCs w:val="16"/>
          <w:vertAlign w:val="superscript"/>
        </w:rPr>
        <w:t>3</w:t>
      </w:r>
      <w:r w:rsidRPr="003E1D4C">
        <w:rPr>
          <w:szCs w:val="16"/>
        </w:rPr>
        <w:t xml:space="preserve"> de água do mar? </w:t>
      </w:r>
    </w:p>
    <w:p w:rsidR="001F57BB" w:rsidRPr="003E1D4C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 xml:space="preserve">A) 180.  </w:t>
      </w:r>
      <w:r w:rsidRPr="003E1D4C">
        <w:rPr>
          <w:sz w:val="16"/>
          <w:szCs w:val="16"/>
        </w:rPr>
        <w:tab/>
        <w:t>B) 500.</w:t>
      </w:r>
      <w:r w:rsidRPr="003E1D4C">
        <w:rPr>
          <w:sz w:val="16"/>
          <w:szCs w:val="16"/>
        </w:rPr>
        <w:tab/>
        <w:t>C) 630</w:t>
      </w:r>
    </w:p>
    <w:p w:rsidR="001F57BB" w:rsidRDefault="001F57BB" w:rsidP="001F57BB">
      <w:pPr>
        <w:pStyle w:val="col3"/>
        <w:rPr>
          <w:sz w:val="16"/>
          <w:szCs w:val="16"/>
        </w:rPr>
      </w:pPr>
      <w:r w:rsidRPr="003E1D4C">
        <w:rPr>
          <w:sz w:val="16"/>
          <w:szCs w:val="16"/>
        </w:rPr>
        <w:t xml:space="preserve">D) 820.  </w:t>
      </w:r>
      <w:r w:rsidRPr="003E1D4C">
        <w:rPr>
          <w:sz w:val="16"/>
          <w:szCs w:val="16"/>
        </w:rPr>
        <w:tab/>
        <w:t xml:space="preserve">E) 950.  </w:t>
      </w:r>
    </w:p>
    <w:p w:rsidR="001F57BB" w:rsidRDefault="001F57BB" w:rsidP="001F57BB">
      <w:pPr>
        <w:pStyle w:val="questo"/>
      </w:pPr>
      <w:r w:rsidRPr="00CB6452">
        <w:rPr>
          <w:b/>
          <w:szCs w:val="16"/>
          <w:lang w:eastAsia="zh-CN"/>
        </w:rPr>
        <w:t>35.</w:t>
      </w:r>
      <w:r w:rsidRPr="00CB6452">
        <w:rPr>
          <w:szCs w:val="16"/>
          <w:lang w:eastAsia="zh-CN"/>
        </w:rPr>
        <w:tab/>
        <w:t xml:space="preserve">(Unicamp) </w:t>
      </w:r>
      <w:r w:rsidRPr="00CB6452">
        <w:rPr>
          <w:szCs w:val="16"/>
        </w:rPr>
        <w:t>Alguns</w:t>
      </w:r>
      <w:r w:rsidRPr="00BE3573">
        <w:t xml:space="preserve"> experimentos muito importantes em física, tais como os realizados em grandes aceleradores de partículas, necessitam de um amb</w:t>
      </w:r>
      <w:r w:rsidRPr="00BE3573">
        <w:t>i</w:t>
      </w:r>
      <w:r w:rsidRPr="00BE3573">
        <w:t>ente com uma atmosfera extremamente rarefeita, comumente denomin</w:t>
      </w:r>
      <w:r w:rsidRPr="00BE3573">
        <w:t>a</w:t>
      </w:r>
      <w:r w:rsidRPr="00BE3573">
        <w:t xml:space="preserve">da de ultra-alto-vácuo. Em tais ambientes a pressão é menor ou igual a </w:t>
      </w:r>
      <w:r>
        <w:t>10</w:t>
      </w:r>
      <w:r>
        <w:rPr>
          <w:vertAlign w:val="superscript"/>
        </w:rPr>
        <w:t xml:space="preserve">-6 </w:t>
      </w:r>
      <w:r>
        <w:t xml:space="preserve">Pa. </w:t>
      </w:r>
    </w:p>
    <w:p w:rsidR="001F57BB" w:rsidRPr="00CB6452" w:rsidRDefault="001F57BB" w:rsidP="001F57BB">
      <w:pPr>
        <w:pStyle w:val="colunas"/>
      </w:pPr>
      <w:r w:rsidRPr="00BE3573">
        <w:t>a)</w:t>
      </w:r>
      <w:r>
        <w:tab/>
      </w:r>
      <w:r w:rsidRPr="00BE3573">
        <w:t>Supondo que as moléculas que compõem uma atmosfera de ultra-alto-vácuo estão distribuídas uniformemente no espaço e se comportam como um gás ideal, qual é o número de moléculas por unidade de v</w:t>
      </w:r>
      <w:r w:rsidRPr="00BE3573">
        <w:t>o</w:t>
      </w:r>
      <w:r w:rsidRPr="00BE3573">
        <w:t xml:space="preserve">lume em uma atmosfera cuja pressão seja </w:t>
      </w:r>
      <w:r w:rsidRPr="00CB6452">
        <w:rPr>
          <w:b/>
        </w:rPr>
        <w:t>P</w:t>
      </w:r>
      <w:r>
        <w:t xml:space="preserve"> = 3,2</w:t>
      </w:r>
      <w:r>
        <w:sym w:font="Symbol" w:char="F0B4"/>
      </w:r>
      <w:r>
        <w:t>10</w:t>
      </w:r>
      <w:r>
        <w:rPr>
          <w:vertAlign w:val="superscript"/>
        </w:rPr>
        <w:t>-8</w:t>
      </w:r>
      <w:r>
        <w:t xml:space="preserve"> Pa</w:t>
      </w:r>
      <w:r>
        <w:rPr>
          <w:vertAlign w:val="subscript"/>
        </w:rPr>
        <w:t xml:space="preserve"> </w:t>
      </w:r>
      <w:r w:rsidRPr="00BE3573">
        <w:t xml:space="preserve"> à temperat</w:t>
      </w:r>
      <w:r w:rsidRPr="00BE3573">
        <w:t>u</w:t>
      </w:r>
      <w:r w:rsidRPr="00BE3573">
        <w:t xml:space="preserve">ra ambiente </w:t>
      </w:r>
      <w:r>
        <w:rPr>
          <w:b/>
        </w:rPr>
        <w:t>T</w:t>
      </w:r>
      <w:r>
        <w:t xml:space="preserve"> = 300 K? </w:t>
      </w:r>
      <w:r w:rsidRPr="00BE3573">
        <w:t xml:space="preserve">Se </w:t>
      </w:r>
      <w:r>
        <w:t>necessário, use: Número de Avog</w:t>
      </w:r>
      <w:r w:rsidRPr="00BE3573">
        <w:t>ad</w:t>
      </w:r>
      <w:r>
        <w:t>r</w:t>
      </w:r>
      <w:r w:rsidRPr="00BE3573">
        <w:t xml:space="preserve">o </w:t>
      </w:r>
      <w:r>
        <w:rPr>
          <w:b/>
        </w:rPr>
        <w:t>N</w:t>
      </w:r>
      <w:r>
        <w:rPr>
          <w:b/>
          <w:vertAlign w:val="subscript"/>
        </w:rPr>
        <w:t>A</w:t>
      </w:r>
      <w:r>
        <w:t xml:space="preserve"> = 6</w:t>
      </w:r>
      <w:r>
        <w:sym w:font="Symbol" w:char="F0B4"/>
      </w:r>
      <w:r>
        <w:t>10</w:t>
      </w:r>
      <w:r>
        <w:rPr>
          <w:vertAlign w:val="superscript"/>
        </w:rPr>
        <w:t>23</w:t>
      </w:r>
      <w:r>
        <w:t xml:space="preserve">; </w:t>
      </w:r>
      <w:r w:rsidRPr="00BE3573">
        <w:t xml:space="preserve"> </w:t>
      </w:r>
      <w:r>
        <w:t>c</w:t>
      </w:r>
      <w:r w:rsidRPr="00BE3573">
        <w:t xml:space="preserve">onstante universal dos gases ideais </w:t>
      </w:r>
      <w:r>
        <w:rPr>
          <w:b/>
        </w:rPr>
        <w:t>R</w:t>
      </w:r>
      <w:r>
        <w:t xml:space="preserve"> = 8 J/mol</w:t>
      </w:r>
      <w:r>
        <w:sym w:font="Symbol" w:char="F0D7"/>
      </w:r>
      <w:r>
        <w:t>K e a equação de Clapeyron P</w:t>
      </w:r>
      <w:r>
        <w:rPr>
          <w:vertAlign w:val="subscript"/>
        </w:rPr>
        <w:t xml:space="preserve"> </w:t>
      </w:r>
      <w:r>
        <w:t>V = n</w:t>
      </w:r>
      <w:r>
        <w:rPr>
          <w:vertAlign w:val="subscript"/>
        </w:rPr>
        <w:t xml:space="preserve"> </w:t>
      </w:r>
      <w:r>
        <w:t>R</w:t>
      </w:r>
      <w:r>
        <w:rPr>
          <w:vertAlign w:val="subscript"/>
        </w:rPr>
        <w:t xml:space="preserve"> </w:t>
      </w:r>
      <w:r>
        <w:t>T.</w:t>
      </w:r>
    </w:p>
    <w:p w:rsidR="001F57BB" w:rsidRDefault="001F57BB" w:rsidP="001F57BB">
      <w:pPr>
        <w:pStyle w:val="colunas"/>
        <w:rPr>
          <w:sz w:val="24"/>
          <w:szCs w:val="24"/>
        </w:rPr>
      </w:pPr>
      <w:r w:rsidRPr="00BE3573">
        <w:t>b)</w:t>
      </w:r>
      <w:r>
        <w:tab/>
      </w:r>
      <w:r w:rsidRPr="00BE3573">
        <w:t xml:space="preserve">Sabe-se que a pressão atmosférica diminui com a altitude, de tal forma que, a centenas de quilômetros de altitude, ela se aproxima do vácuo absoluto. Por outro lado, pressões acima da encontrada na superfície terrestre podem ser atingidas facilmente em uma submersão aquática. </w:t>
      </w:r>
      <w:r w:rsidRPr="00BE3573">
        <w:lastRenderedPageBreak/>
        <w:t>Calcule a razão</w:t>
      </w:r>
      <w:r>
        <w:t xml:space="preserve"> P</w:t>
      </w:r>
      <w:r>
        <w:rPr>
          <w:vertAlign w:val="subscript"/>
        </w:rPr>
        <w:t>Sub</w:t>
      </w:r>
      <w:r>
        <w:t>/P</w:t>
      </w:r>
      <w:r>
        <w:rPr>
          <w:vertAlign w:val="subscript"/>
        </w:rPr>
        <w:t>nave</w:t>
      </w:r>
      <w:r>
        <w:t xml:space="preserve"> </w:t>
      </w:r>
      <w:r w:rsidRPr="00BE3573">
        <w:t>entre as pressões que devem suportar a carc</w:t>
      </w:r>
      <w:r w:rsidRPr="00BE3573">
        <w:t>a</w:t>
      </w:r>
      <w:r w:rsidRPr="00BE3573">
        <w:t xml:space="preserve">ça de uma nave espacial </w:t>
      </w:r>
      <w:r>
        <w:t>(P</w:t>
      </w:r>
      <w:r>
        <w:rPr>
          <w:vertAlign w:val="subscript"/>
        </w:rPr>
        <w:t>nave</w:t>
      </w:r>
      <w:r>
        <w:t>)</w:t>
      </w:r>
      <w:r w:rsidRPr="00BE3573">
        <w:t xml:space="preserve"> a centenas de quilômetros de altitude e a de um submarino </w:t>
      </w:r>
      <w:r>
        <w:t>P</w:t>
      </w:r>
      <w:r>
        <w:rPr>
          <w:vertAlign w:val="subscript"/>
        </w:rPr>
        <w:t>sub</w:t>
      </w:r>
      <w:r>
        <w:t xml:space="preserve"> </w:t>
      </w:r>
      <w:r w:rsidRPr="00BE3573">
        <w:t xml:space="preserve">a </w:t>
      </w:r>
      <w:r>
        <w:t>100 m</w:t>
      </w:r>
      <w:r w:rsidRPr="00BE3573">
        <w:t xml:space="preserve"> de profundidade, supondo que o int</w:t>
      </w:r>
      <w:r w:rsidRPr="00BE3573">
        <w:t>e</w:t>
      </w:r>
      <w:r w:rsidRPr="00BE3573">
        <w:t xml:space="preserve">rior de ambos os veículos se encontra à pressão de </w:t>
      </w:r>
      <w:r>
        <w:t>1 atm.</w:t>
      </w:r>
      <w:r w:rsidRPr="00BE3573">
        <w:t xml:space="preserve"> Considere a densidade da água como </w:t>
      </w:r>
      <w:r>
        <w:sym w:font="Symbol" w:char="F072"/>
      </w:r>
      <w:r>
        <w:t xml:space="preserve"> = 1.000 kg/m</w:t>
      </w:r>
      <w:r>
        <w:rPr>
          <w:vertAlign w:val="superscript"/>
        </w:rPr>
        <w:t>3</w:t>
      </w:r>
      <w:r>
        <w:t>.</w:t>
      </w:r>
      <w:r w:rsidRPr="00BE3573">
        <w:t xml:space="preserve"> </w:t>
      </w:r>
    </w:p>
    <w:p w:rsidR="001F57BB" w:rsidRDefault="001F57BB" w:rsidP="001F57BB">
      <w:pPr>
        <w:pStyle w:val="questo"/>
      </w:pPr>
      <w:r>
        <w:rPr>
          <w:b/>
        </w:rPr>
        <w:t>36.</w:t>
      </w:r>
      <w:r>
        <w:rPr>
          <w:b/>
        </w:rPr>
        <w:tab/>
      </w:r>
      <w:r w:rsidR="00AC6310" w:rsidRPr="00AC6310">
        <w:t>(</w:t>
      </w:r>
      <w:proofErr w:type="spellStart"/>
      <w:r w:rsidR="00AC6310" w:rsidRPr="00AC6310">
        <w:t>Fuvest</w:t>
      </w:r>
      <w:proofErr w:type="spellEnd"/>
      <w:r w:rsidR="00AC6310" w:rsidRPr="00AC6310">
        <w:t>)</w:t>
      </w:r>
      <w:r w:rsidR="00AC6310">
        <w:rPr>
          <w:b/>
        </w:rPr>
        <w:t xml:space="preserve"> </w:t>
      </w:r>
      <w:r w:rsidRPr="00EE5631">
        <w:t>A figura abaixo mostra, de forma simplificada, o sistema de</w:t>
      </w:r>
      <w:r>
        <w:t xml:space="preserve"> </w:t>
      </w:r>
      <w:r w:rsidRPr="00EE5631">
        <w:t>freios a disco de um automóvel. Ao se pressionar o pedal</w:t>
      </w:r>
      <w:r>
        <w:t xml:space="preserve"> </w:t>
      </w:r>
      <w:r w:rsidRPr="00EE5631">
        <w:t>do freio, este empurra o êmbolo de um primeiro pistão que,</w:t>
      </w:r>
      <w:r>
        <w:t xml:space="preserve"> </w:t>
      </w:r>
      <w:r w:rsidRPr="00EE5631">
        <w:t>por sua vez, através do óleo do ci</w:t>
      </w:r>
      <w:r w:rsidRPr="00EE5631">
        <w:t>r</w:t>
      </w:r>
      <w:r w:rsidRPr="00EE5631">
        <w:t>cuito h</w:t>
      </w:r>
      <w:r w:rsidRPr="00EE5631">
        <w:t>i</w:t>
      </w:r>
      <w:r w:rsidRPr="00EE5631">
        <w:t>dráulico, empurra</w:t>
      </w:r>
      <w:r>
        <w:t xml:space="preserve"> </w:t>
      </w:r>
      <w:r w:rsidRPr="00EE5631">
        <w:t>um segundo pistão. O segundo pistão pressiona uma</w:t>
      </w:r>
      <w:r>
        <w:t xml:space="preserve"> </w:t>
      </w:r>
      <w:r w:rsidRPr="00EE5631">
        <w:t>pastilha de freio contra um disco metálico preso à roda,</w:t>
      </w:r>
      <w:r>
        <w:t xml:space="preserve"> </w:t>
      </w:r>
      <w:r w:rsidRPr="00EE5631">
        <w:t>fazendo com que ela diminua sua velocidade angular.</w:t>
      </w:r>
    </w:p>
    <w:p w:rsidR="001F57BB" w:rsidRDefault="001F57BB" w:rsidP="001F57BB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62200" cy="1600200"/>
            <wp:effectExtent l="19050" t="0" r="0" b="0"/>
            <wp:docPr id="18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BB" w:rsidRDefault="001F57BB" w:rsidP="001F57BB">
      <w:pPr>
        <w:autoSpaceDE w:val="0"/>
        <w:autoSpaceDN w:val="0"/>
        <w:adjustRightInd w:val="0"/>
        <w:rPr>
          <w:sz w:val="22"/>
          <w:szCs w:val="22"/>
        </w:rPr>
      </w:pPr>
    </w:p>
    <w:p w:rsidR="001F57BB" w:rsidRDefault="001F57BB" w:rsidP="001F57BB">
      <w:pPr>
        <w:pStyle w:val="questobody"/>
        <w:rPr>
          <w:sz w:val="22"/>
          <w:szCs w:val="22"/>
        </w:rPr>
      </w:pPr>
      <w:r w:rsidRPr="00943CB3">
        <w:t xml:space="preserve">Considerando o diâmetro </w:t>
      </w:r>
      <w:r w:rsidRPr="00941692">
        <w:rPr>
          <w:b/>
        </w:rPr>
        <w:t>d</w:t>
      </w:r>
      <w:r w:rsidRPr="00941692">
        <w:rPr>
          <w:b/>
          <w:vertAlign w:val="subscript"/>
        </w:rPr>
        <w:t>2</w:t>
      </w:r>
      <w:r w:rsidRPr="00943CB3">
        <w:rPr>
          <w:i/>
          <w:iCs/>
        </w:rPr>
        <w:t xml:space="preserve"> </w:t>
      </w:r>
      <w:r w:rsidRPr="00943CB3">
        <w:t>do segundo pistão duas vezes</w:t>
      </w:r>
      <w:r>
        <w:t xml:space="preserve"> </w:t>
      </w:r>
      <w:r w:rsidRPr="00943CB3">
        <w:t>maior que o d</w:t>
      </w:r>
      <w:r w:rsidRPr="00943CB3">
        <w:t>i</w:t>
      </w:r>
      <w:r w:rsidRPr="00943CB3">
        <w:t xml:space="preserve">âmetro </w:t>
      </w:r>
      <w:r>
        <w:rPr>
          <w:b/>
        </w:rPr>
        <w:t>d</w:t>
      </w:r>
      <w:r>
        <w:rPr>
          <w:b/>
          <w:vertAlign w:val="subscript"/>
        </w:rPr>
        <w:t>1</w:t>
      </w:r>
      <w:r w:rsidRPr="00943CB3">
        <w:rPr>
          <w:i/>
          <w:iCs/>
        </w:rPr>
        <w:t xml:space="preserve"> </w:t>
      </w:r>
      <w:r w:rsidRPr="00943CB3">
        <w:t>do primeiro, qual a razão entre a</w:t>
      </w:r>
      <w:r>
        <w:t xml:space="preserve"> </w:t>
      </w:r>
      <w:r w:rsidRPr="00943CB3">
        <w:t>força aplicada ao pedal de freio pelo pé do motorista e a</w:t>
      </w:r>
      <w:r>
        <w:t xml:space="preserve"> </w:t>
      </w:r>
      <w:r w:rsidRPr="00943CB3">
        <w:t>força aplicada à pastilha de freio?</w:t>
      </w:r>
      <w:r>
        <w:t xml:space="preserve"> </w:t>
      </w:r>
    </w:p>
    <w:p w:rsidR="001F57BB" w:rsidRPr="006F1737" w:rsidRDefault="001F57BB" w:rsidP="001F57BB">
      <w:pPr>
        <w:pStyle w:val="col2"/>
      </w:pPr>
      <w:r>
        <w:t>A</w:t>
      </w:r>
      <w:r w:rsidRPr="006F1737">
        <w:t>)</w:t>
      </w:r>
      <w:r>
        <w:tab/>
        <w:t>1/4.</w:t>
      </w:r>
      <w:r>
        <w:tab/>
        <w:t>B</w:t>
      </w:r>
      <w:r w:rsidRPr="006F1737">
        <w:t>)</w:t>
      </w:r>
      <w:r>
        <w:tab/>
        <w:t xml:space="preserve">1/2. </w:t>
      </w:r>
      <w:r w:rsidRPr="006F1737">
        <w:t xml:space="preserve"> </w:t>
      </w:r>
    </w:p>
    <w:p w:rsidR="001F57BB" w:rsidRPr="006F1737" w:rsidRDefault="001F57BB" w:rsidP="001F57BB">
      <w:pPr>
        <w:pStyle w:val="col2"/>
      </w:pPr>
      <w:r>
        <w:t>C</w:t>
      </w:r>
      <w:r w:rsidRPr="006F1737">
        <w:t>)</w:t>
      </w:r>
      <w:r>
        <w:tab/>
        <w:t xml:space="preserve">2. </w:t>
      </w:r>
      <w:r w:rsidRPr="006F1737">
        <w:t xml:space="preserve"> </w:t>
      </w:r>
      <w:r>
        <w:tab/>
        <w:t>D</w:t>
      </w:r>
      <w:r w:rsidRPr="006F1737">
        <w:t>)</w:t>
      </w:r>
      <w:r>
        <w:tab/>
        <w:t xml:space="preserve">4. </w:t>
      </w:r>
      <w:r w:rsidRPr="006F1737">
        <w:t xml:space="preserve"> </w:t>
      </w:r>
    </w:p>
    <w:p w:rsidR="001F57BB" w:rsidRDefault="001F57BB" w:rsidP="001F57BB">
      <w:pPr>
        <w:rPr>
          <w:rFonts w:ascii="Arial" w:hAnsi="Arial" w:cs="Arial"/>
          <w:sz w:val="18"/>
          <w:szCs w:val="18"/>
          <w:lang w:eastAsia="zh-CN"/>
        </w:rPr>
      </w:pPr>
    </w:p>
    <w:p w:rsidR="001F57BB" w:rsidRPr="003E1D4C" w:rsidRDefault="001F57BB" w:rsidP="001F57BB">
      <w:pPr>
        <w:pStyle w:val="col3"/>
        <w:rPr>
          <w:sz w:val="16"/>
          <w:szCs w:val="16"/>
        </w:rPr>
      </w:pPr>
    </w:p>
    <w:p w:rsidR="001F57BB" w:rsidRPr="003E1D4C" w:rsidRDefault="001F57BB" w:rsidP="001F57BB">
      <w:pPr>
        <w:spacing w:after="120"/>
        <w:jc w:val="center"/>
        <w:rPr>
          <w:rFonts w:cs="Arial"/>
          <w:b/>
          <w:bCs/>
          <w:szCs w:val="16"/>
          <w:u w:val="single"/>
        </w:rPr>
      </w:pPr>
      <w:r w:rsidRPr="003E1D4C">
        <w:rPr>
          <w:rFonts w:cs="Arial"/>
          <w:b/>
          <w:bCs/>
          <w:szCs w:val="16"/>
          <w:u w:val="single"/>
        </w:rPr>
        <w:t>Respostas</w:t>
      </w:r>
    </w:p>
    <w:p w:rsidR="001F57BB" w:rsidRPr="003E1D4C" w:rsidRDefault="001F57BB" w:rsidP="001F57BB">
      <w:pPr>
        <w:pStyle w:val="col2"/>
        <w:ind w:left="0"/>
        <w:rPr>
          <w:rFonts w:cs="Arial"/>
          <w:bCs/>
          <w:szCs w:val="16"/>
        </w:rPr>
      </w:pPr>
      <w:r>
        <w:rPr>
          <w:rFonts w:cs="Arial"/>
          <w:b/>
          <w:bCs/>
          <w:szCs w:val="16"/>
        </w:rPr>
        <w:t>0</w:t>
      </w:r>
      <w:r w:rsidRPr="003E1D4C">
        <w:rPr>
          <w:rFonts w:cs="Arial"/>
          <w:b/>
          <w:bCs/>
          <w:szCs w:val="16"/>
        </w:rPr>
        <w:t>1]</w:t>
      </w:r>
      <w:r w:rsidRPr="003E1D4C">
        <w:rPr>
          <w:rFonts w:cs="Arial"/>
          <w:bCs/>
          <w:szCs w:val="16"/>
        </w:rPr>
        <w:t xml:space="preserve"> a) 3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1</w:t>
      </w:r>
      <w:r w:rsidRPr="003E1D4C">
        <w:rPr>
          <w:rFonts w:cs="Arial"/>
          <w:bCs/>
          <w:szCs w:val="16"/>
        </w:rPr>
        <w:t xml:space="preserve">        b) 5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–4</w:t>
      </w:r>
      <w:r w:rsidRPr="003E1D4C">
        <w:rPr>
          <w:rFonts w:cs="Arial"/>
          <w:bCs/>
          <w:szCs w:val="16"/>
        </w:rPr>
        <w:t xml:space="preserve">         c) 2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–2</w:t>
      </w:r>
      <w:r w:rsidRPr="003E1D4C">
        <w:rPr>
          <w:rFonts w:cs="Arial"/>
          <w:bCs/>
          <w:szCs w:val="16"/>
        </w:rPr>
        <w:t xml:space="preserve">         d) 2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3</w:t>
      </w:r>
      <w:r w:rsidRPr="003E1D4C">
        <w:rPr>
          <w:rFonts w:cs="Arial"/>
          <w:bCs/>
          <w:szCs w:val="16"/>
        </w:rPr>
        <w:t xml:space="preserve">        e) 5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–2</w:t>
      </w:r>
      <w:r w:rsidRPr="003E1D4C">
        <w:rPr>
          <w:rFonts w:cs="Arial"/>
          <w:bCs/>
          <w:szCs w:val="16"/>
        </w:rPr>
        <w:t xml:space="preserve">     </w:t>
      </w:r>
    </w:p>
    <w:p w:rsidR="001F57BB" w:rsidRPr="003E1D4C" w:rsidRDefault="001F57BB" w:rsidP="001F57BB">
      <w:pPr>
        <w:pStyle w:val="col2"/>
        <w:ind w:left="0"/>
        <w:rPr>
          <w:rFonts w:cs="Arial"/>
          <w:bCs/>
          <w:szCs w:val="16"/>
        </w:rPr>
      </w:pPr>
      <w:r w:rsidRPr="003E1D4C">
        <w:rPr>
          <w:rFonts w:cs="Arial"/>
          <w:bCs/>
          <w:szCs w:val="16"/>
        </w:rPr>
        <w:t xml:space="preserve">    f) 3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1</w:t>
      </w:r>
      <w:r w:rsidRPr="003E1D4C">
        <w:rPr>
          <w:rFonts w:cs="Arial"/>
          <w:bCs/>
          <w:szCs w:val="16"/>
        </w:rPr>
        <w:t xml:space="preserve">           g) 5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-7</w:t>
      </w:r>
      <w:r w:rsidRPr="003E1D4C">
        <w:rPr>
          <w:rFonts w:cs="Arial"/>
          <w:bCs/>
          <w:szCs w:val="16"/>
        </w:rPr>
        <w:t xml:space="preserve">          h) 2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4</w:t>
      </w:r>
      <w:r w:rsidRPr="003E1D4C">
        <w:rPr>
          <w:rFonts w:cs="Arial"/>
          <w:bCs/>
          <w:szCs w:val="16"/>
        </w:rPr>
        <w:t xml:space="preserve">           i) 4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–3</w:t>
      </w:r>
      <w:r w:rsidRPr="003E1D4C">
        <w:rPr>
          <w:rFonts w:cs="Arial"/>
          <w:bCs/>
          <w:szCs w:val="16"/>
        </w:rPr>
        <w:t xml:space="preserve">        j) 2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–6</w:t>
      </w:r>
      <w:r w:rsidRPr="003E1D4C">
        <w:rPr>
          <w:rFonts w:cs="Arial"/>
          <w:bCs/>
          <w:szCs w:val="16"/>
        </w:rPr>
        <w:t xml:space="preserve">   </w:t>
      </w:r>
    </w:p>
    <w:p w:rsidR="001F57BB" w:rsidRPr="003E1D4C" w:rsidRDefault="001F57BB" w:rsidP="001F57BB">
      <w:pPr>
        <w:pStyle w:val="col2"/>
        <w:ind w:left="0"/>
        <w:rPr>
          <w:rFonts w:cs="Arial"/>
          <w:bCs/>
          <w:szCs w:val="16"/>
        </w:rPr>
      </w:pPr>
      <w:r w:rsidRPr="003E1D4C">
        <w:rPr>
          <w:rFonts w:cs="Arial"/>
          <w:bCs/>
          <w:szCs w:val="16"/>
        </w:rPr>
        <w:t xml:space="preserve">    l) 1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–2</w:t>
      </w:r>
      <w:r w:rsidRPr="003E1D4C">
        <w:rPr>
          <w:rFonts w:cs="Arial"/>
          <w:bCs/>
          <w:szCs w:val="16"/>
        </w:rPr>
        <w:t xml:space="preserve">          m) 5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7</w:t>
      </w:r>
      <w:r w:rsidRPr="003E1D4C">
        <w:rPr>
          <w:rFonts w:cs="Arial"/>
          <w:bCs/>
          <w:szCs w:val="16"/>
        </w:rPr>
        <w:t xml:space="preserve">         n) 4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–5</w:t>
      </w:r>
      <w:r w:rsidRPr="003E1D4C">
        <w:rPr>
          <w:rFonts w:cs="Arial"/>
          <w:bCs/>
          <w:szCs w:val="16"/>
        </w:rPr>
        <w:t xml:space="preserve">          o) 2,4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–5</w:t>
      </w:r>
      <w:r w:rsidRPr="003E1D4C">
        <w:rPr>
          <w:rFonts w:cs="Arial"/>
          <w:bCs/>
          <w:szCs w:val="16"/>
        </w:rPr>
        <w:t xml:space="preserve">    p) 3,5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2</w:t>
      </w:r>
      <w:r w:rsidRPr="003E1D4C">
        <w:rPr>
          <w:rFonts w:cs="Arial"/>
          <w:bCs/>
          <w:szCs w:val="16"/>
        </w:rPr>
        <w:t xml:space="preserve">   </w:t>
      </w:r>
    </w:p>
    <w:p w:rsidR="001F57BB" w:rsidRPr="003E1D4C" w:rsidRDefault="001F57BB" w:rsidP="001F57BB">
      <w:pPr>
        <w:pStyle w:val="col2"/>
        <w:ind w:left="0"/>
        <w:rPr>
          <w:rFonts w:cs="Arial"/>
          <w:bCs/>
          <w:szCs w:val="16"/>
        </w:rPr>
      </w:pPr>
      <w:r w:rsidRPr="003E1D4C">
        <w:rPr>
          <w:rFonts w:cs="Arial"/>
          <w:bCs/>
          <w:szCs w:val="16"/>
        </w:rPr>
        <w:t xml:space="preserve">    q) 2,4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2</w:t>
      </w:r>
      <w:r w:rsidRPr="003E1D4C">
        <w:rPr>
          <w:rFonts w:cs="Arial"/>
          <w:bCs/>
          <w:szCs w:val="16"/>
        </w:rPr>
        <w:t xml:space="preserve">       r) 2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–1</w:t>
      </w:r>
      <w:r w:rsidRPr="003E1D4C">
        <w:rPr>
          <w:rFonts w:cs="Arial"/>
          <w:bCs/>
          <w:szCs w:val="16"/>
        </w:rPr>
        <w:t xml:space="preserve">         s) 2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 xml:space="preserve">–5          </w:t>
      </w:r>
      <w:r w:rsidRPr="003E1D4C">
        <w:rPr>
          <w:rFonts w:cs="Arial"/>
          <w:bCs/>
          <w:szCs w:val="16"/>
        </w:rPr>
        <w:t xml:space="preserve">     t) 4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8</w:t>
      </w:r>
      <w:r w:rsidRPr="003E1D4C">
        <w:rPr>
          <w:rFonts w:cs="Arial"/>
          <w:bCs/>
          <w:szCs w:val="16"/>
        </w:rPr>
        <w:t xml:space="preserve">         u) 2,5</w:t>
      </w:r>
      <w:r w:rsidRPr="003E1D4C">
        <w:rPr>
          <w:rFonts w:cs="Arial"/>
          <w:bCs/>
          <w:szCs w:val="16"/>
        </w:rPr>
        <w:sym w:font="Symbol" w:char="F0B4"/>
      </w:r>
      <w:r w:rsidRPr="003E1D4C">
        <w:rPr>
          <w:rFonts w:cs="Arial"/>
          <w:bCs/>
          <w:szCs w:val="16"/>
        </w:rPr>
        <w:t>10</w:t>
      </w:r>
      <w:r w:rsidRPr="003E1D4C">
        <w:rPr>
          <w:rFonts w:cs="Arial"/>
          <w:bCs/>
          <w:szCs w:val="16"/>
          <w:vertAlign w:val="superscript"/>
        </w:rPr>
        <w:t>3</w:t>
      </w:r>
    </w:p>
    <w:p w:rsidR="001F57BB" w:rsidRPr="001F57BB" w:rsidRDefault="001F57BB" w:rsidP="001F57BB">
      <w:pPr>
        <w:pStyle w:val="col3"/>
        <w:ind w:left="0"/>
        <w:rPr>
          <w:sz w:val="16"/>
          <w:szCs w:val="16"/>
        </w:rPr>
      </w:pPr>
      <w:r w:rsidRPr="001F57BB">
        <w:rPr>
          <w:b/>
          <w:bCs/>
          <w:sz w:val="16"/>
          <w:szCs w:val="16"/>
        </w:rPr>
        <w:t xml:space="preserve">02] </w:t>
      </w:r>
      <w:r w:rsidRPr="001F57BB">
        <w:rPr>
          <w:sz w:val="16"/>
          <w:szCs w:val="16"/>
        </w:rPr>
        <w:t xml:space="preserve">a) </w:t>
      </w:r>
      <w:smartTag w:uri="urn:schemas-microsoft-com:office:smarttags" w:element="metricconverter">
        <w:smartTagPr>
          <w:attr w:name="ProductID" w:val="10 kg"/>
        </w:smartTagPr>
        <w:r w:rsidRPr="001F57BB">
          <w:rPr>
            <w:sz w:val="16"/>
            <w:szCs w:val="16"/>
          </w:rPr>
          <w:t>10 kg</w:t>
        </w:r>
      </w:smartTag>
      <w:r w:rsidRPr="001F57BB">
        <w:rPr>
          <w:sz w:val="16"/>
          <w:szCs w:val="16"/>
        </w:rPr>
        <w:t>; b) 60.</w:t>
      </w:r>
      <w:r w:rsidRPr="001F57BB">
        <w:rPr>
          <w:sz w:val="16"/>
          <w:szCs w:val="16"/>
        </w:rPr>
        <w:tab/>
      </w:r>
      <w:r w:rsidRPr="001F57BB">
        <w:rPr>
          <w:b/>
          <w:sz w:val="16"/>
          <w:szCs w:val="16"/>
        </w:rPr>
        <w:t>0</w:t>
      </w:r>
      <w:r w:rsidRPr="001F57BB">
        <w:rPr>
          <w:b/>
          <w:bCs/>
          <w:sz w:val="16"/>
          <w:szCs w:val="16"/>
        </w:rPr>
        <w:t>3]</w:t>
      </w:r>
      <w:r w:rsidRPr="001F57BB">
        <w:rPr>
          <w:sz w:val="16"/>
          <w:szCs w:val="16"/>
        </w:rPr>
        <w:t xml:space="preserve"> 1.200 kg/m</w:t>
      </w:r>
      <w:r w:rsidRPr="001F57BB">
        <w:rPr>
          <w:sz w:val="16"/>
          <w:szCs w:val="16"/>
          <w:vertAlign w:val="superscript"/>
        </w:rPr>
        <w:t>3</w:t>
      </w:r>
      <w:r w:rsidRPr="001F57BB">
        <w:rPr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  <w:lang w:val="en-US"/>
        </w:rPr>
      </w:pPr>
      <w:r>
        <w:rPr>
          <w:b/>
          <w:bCs/>
          <w:sz w:val="16"/>
          <w:szCs w:val="16"/>
          <w:lang w:val="en-US"/>
        </w:rPr>
        <w:t>0</w:t>
      </w:r>
      <w:r w:rsidRPr="003E1D4C">
        <w:rPr>
          <w:b/>
          <w:bCs/>
          <w:sz w:val="16"/>
          <w:szCs w:val="16"/>
          <w:lang w:val="en-US"/>
        </w:rPr>
        <w:t>4]</w:t>
      </w:r>
      <w:r w:rsidRPr="003E1D4C">
        <w:rPr>
          <w:sz w:val="16"/>
          <w:szCs w:val="16"/>
          <w:lang w:val="en-US"/>
        </w:rPr>
        <w:t xml:space="preserve"> 2.700 kg/m</w:t>
      </w:r>
      <w:r w:rsidRPr="003E1D4C">
        <w:rPr>
          <w:sz w:val="16"/>
          <w:szCs w:val="16"/>
          <w:vertAlign w:val="superscript"/>
          <w:lang w:val="en-US"/>
        </w:rPr>
        <w:t>3</w:t>
      </w:r>
      <w:r w:rsidRPr="003E1D4C">
        <w:rPr>
          <w:sz w:val="16"/>
          <w:szCs w:val="16"/>
          <w:lang w:val="en-US"/>
        </w:rPr>
        <w:t xml:space="preserve">; b) </w:t>
      </w:r>
      <w:smartTag w:uri="urn:schemas-microsoft-com:office:smarttags" w:element="metricconverter">
        <w:smartTagPr>
          <w:attr w:name="ProductID" w:val="270 g"/>
        </w:smartTagPr>
        <w:r w:rsidRPr="003E1D4C">
          <w:rPr>
            <w:sz w:val="16"/>
            <w:szCs w:val="16"/>
            <w:lang w:val="en-US"/>
          </w:rPr>
          <w:t>270 g</w:t>
        </w:r>
      </w:smartTag>
      <w:r w:rsidRPr="003E1D4C">
        <w:rPr>
          <w:sz w:val="16"/>
          <w:szCs w:val="16"/>
          <w:lang w:val="en-US"/>
        </w:rPr>
        <w:t>; c) 2.000 cm</w:t>
      </w:r>
      <w:r w:rsidRPr="003E1D4C">
        <w:rPr>
          <w:sz w:val="16"/>
          <w:szCs w:val="16"/>
          <w:vertAlign w:val="superscript"/>
          <w:lang w:val="en-US"/>
        </w:rPr>
        <w:t>3</w:t>
      </w:r>
      <w:r w:rsidRPr="003E1D4C">
        <w:rPr>
          <w:sz w:val="16"/>
          <w:szCs w:val="16"/>
          <w:lang w:val="en-US"/>
        </w:rPr>
        <w:t>.</w:t>
      </w:r>
      <w:r w:rsidRPr="003E1D4C">
        <w:rPr>
          <w:sz w:val="16"/>
          <w:szCs w:val="16"/>
          <w:lang w:val="en-US"/>
        </w:rPr>
        <w:tab/>
      </w:r>
      <w:r w:rsidRPr="003E1D4C">
        <w:rPr>
          <w:b/>
          <w:sz w:val="16"/>
          <w:szCs w:val="16"/>
          <w:lang w:val="en-US"/>
        </w:rPr>
        <w:t>05]</w:t>
      </w:r>
      <w:r w:rsidRPr="003E1D4C">
        <w:rPr>
          <w:sz w:val="16"/>
          <w:szCs w:val="16"/>
          <w:lang w:val="en-US"/>
        </w:rPr>
        <w:t xml:space="preserve"> 2,5 g/cm</w:t>
      </w:r>
      <w:r w:rsidRPr="003E1D4C">
        <w:rPr>
          <w:sz w:val="16"/>
          <w:szCs w:val="16"/>
          <w:vertAlign w:val="superscript"/>
          <w:lang w:val="en-US"/>
        </w:rPr>
        <w:t>3</w:t>
      </w:r>
      <w:r w:rsidRPr="003E1D4C">
        <w:rPr>
          <w:sz w:val="16"/>
          <w:szCs w:val="16"/>
          <w:lang w:val="en-US"/>
        </w:rPr>
        <w:t>.</w:t>
      </w:r>
      <w:r w:rsidRPr="003E1D4C">
        <w:rPr>
          <w:sz w:val="16"/>
          <w:szCs w:val="16"/>
          <w:lang w:val="en-US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</w:rPr>
      </w:pPr>
      <w:r>
        <w:rPr>
          <w:b/>
          <w:sz w:val="16"/>
          <w:szCs w:val="16"/>
        </w:rPr>
        <w:t>0</w:t>
      </w:r>
      <w:r w:rsidRPr="003E1D4C">
        <w:rPr>
          <w:b/>
          <w:sz w:val="16"/>
          <w:szCs w:val="16"/>
        </w:rPr>
        <w:t>6]</w:t>
      </w:r>
      <w:r w:rsidRPr="003E1D4C">
        <w:rPr>
          <w:sz w:val="16"/>
          <w:szCs w:val="16"/>
        </w:rPr>
        <w:t xml:space="preserve"> 1,2 g/cm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  <w:r>
        <w:rPr>
          <w:b/>
          <w:sz w:val="16"/>
          <w:szCs w:val="16"/>
        </w:rPr>
        <w:t>0</w:t>
      </w:r>
      <w:r w:rsidRPr="003E1D4C">
        <w:rPr>
          <w:b/>
          <w:sz w:val="16"/>
          <w:szCs w:val="16"/>
        </w:rPr>
        <w:t>7]</w:t>
      </w:r>
      <w:r w:rsidRPr="003E1D4C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720 kg"/>
        </w:smartTagPr>
        <w:r w:rsidRPr="003E1D4C">
          <w:rPr>
            <w:sz w:val="16"/>
            <w:szCs w:val="16"/>
          </w:rPr>
          <w:t>720 kg</w:t>
        </w:r>
      </w:smartTag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  <w:r>
        <w:rPr>
          <w:b/>
          <w:sz w:val="16"/>
          <w:szCs w:val="16"/>
        </w:rPr>
        <w:t>08</w:t>
      </w:r>
      <w:r w:rsidRPr="003E1D4C">
        <w:rPr>
          <w:b/>
          <w:sz w:val="16"/>
          <w:szCs w:val="16"/>
        </w:rPr>
        <w:t>]</w:t>
      </w:r>
      <w:r w:rsidRPr="003E1D4C">
        <w:rPr>
          <w:sz w:val="16"/>
          <w:szCs w:val="16"/>
        </w:rPr>
        <w:t xml:space="preserve"> 2</w:t>
      </w:r>
      <w:r w:rsidRPr="003E1D4C">
        <w:rPr>
          <w:sz w:val="16"/>
          <w:szCs w:val="16"/>
          <w:lang w:val="en-US"/>
        </w:rPr>
        <w:sym w:font="Symbol" w:char="F0B4"/>
      </w:r>
      <w:r w:rsidRPr="003E1D4C">
        <w:rPr>
          <w:sz w:val="16"/>
          <w:szCs w:val="16"/>
        </w:rPr>
        <w:t>10</w:t>
      </w:r>
      <w:r w:rsidRPr="003E1D4C">
        <w:rPr>
          <w:sz w:val="16"/>
          <w:szCs w:val="16"/>
          <w:vertAlign w:val="superscript"/>
        </w:rPr>
        <w:t>4</w:t>
      </w:r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</w:rPr>
      </w:pPr>
      <w:r>
        <w:rPr>
          <w:b/>
          <w:sz w:val="16"/>
          <w:szCs w:val="16"/>
        </w:rPr>
        <w:t>09</w:t>
      </w:r>
      <w:r w:rsidRPr="003E1D4C">
        <w:rPr>
          <w:b/>
          <w:sz w:val="16"/>
          <w:szCs w:val="16"/>
        </w:rPr>
        <w:t>]</w:t>
      </w:r>
      <w:r w:rsidRPr="003E1D4C">
        <w:rPr>
          <w:sz w:val="16"/>
          <w:szCs w:val="16"/>
        </w:rPr>
        <w:t xml:space="preserve"> 3</w:t>
      </w:r>
      <w:r w:rsidRPr="003E1D4C">
        <w:rPr>
          <w:sz w:val="16"/>
          <w:szCs w:val="16"/>
          <w:lang w:val="en-US"/>
        </w:rPr>
        <w:sym w:font="Symbol" w:char="F0B4"/>
      </w:r>
      <w:r w:rsidRPr="003E1D4C">
        <w:rPr>
          <w:sz w:val="16"/>
          <w:szCs w:val="16"/>
        </w:rPr>
        <w:t>10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10]</w:t>
      </w:r>
      <w:r w:rsidRPr="003E1D4C">
        <w:rPr>
          <w:sz w:val="16"/>
          <w:szCs w:val="16"/>
        </w:rPr>
        <w:t xml:space="preserve"> 2</w:t>
      </w:r>
      <w:r w:rsidRPr="003E1D4C">
        <w:rPr>
          <w:sz w:val="16"/>
          <w:szCs w:val="16"/>
          <w:lang w:val="en-US"/>
        </w:rPr>
        <w:sym w:font="Symbol" w:char="F0B4"/>
      </w:r>
      <w:r w:rsidRPr="003E1D4C">
        <w:rPr>
          <w:sz w:val="16"/>
          <w:szCs w:val="16"/>
        </w:rPr>
        <w:t>10</w:t>
      </w:r>
      <w:r w:rsidRPr="003E1D4C">
        <w:rPr>
          <w:sz w:val="16"/>
          <w:szCs w:val="16"/>
          <w:vertAlign w:val="superscript"/>
        </w:rPr>
        <w:t>5</w:t>
      </w:r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11]</w:t>
      </w:r>
      <w:r w:rsidRPr="003E1D4C">
        <w:rPr>
          <w:sz w:val="16"/>
          <w:szCs w:val="16"/>
        </w:rPr>
        <w:t xml:space="preserve"> 11.880 N.</w:t>
      </w:r>
      <w:r w:rsidRPr="003E1D4C">
        <w:rPr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</w:rPr>
      </w:pPr>
      <w:r w:rsidRPr="003E1D4C">
        <w:rPr>
          <w:b/>
          <w:sz w:val="16"/>
          <w:szCs w:val="16"/>
        </w:rPr>
        <w:t>12]</w:t>
      </w:r>
      <w:r w:rsidRPr="003E1D4C">
        <w:rPr>
          <w:sz w:val="16"/>
          <w:szCs w:val="16"/>
        </w:rPr>
        <w:t xml:space="preserve"> a) 10 N/cm</w:t>
      </w:r>
      <w:r w:rsidRPr="003E1D4C">
        <w:rPr>
          <w:sz w:val="16"/>
          <w:szCs w:val="16"/>
          <w:vertAlign w:val="superscript"/>
        </w:rPr>
        <w:t>2</w:t>
      </w:r>
      <w:r w:rsidRPr="003E1D4C">
        <w:rPr>
          <w:sz w:val="16"/>
          <w:szCs w:val="16"/>
        </w:rPr>
        <w:t>; b) 15 N/cm</w:t>
      </w:r>
      <w:r w:rsidRPr="003E1D4C">
        <w:rPr>
          <w:sz w:val="16"/>
          <w:szCs w:val="16"/>
          <w:vertAlign w:val="superscript"/>
        </w:rPr>
        <w:t>2</w:t>
      </w:r>
      <w:r w:rsidRPr="003E1D4C">
        <w:rPr>
          <w:sz w:val="16"/>
          <w:szCs w:val="16"/>
        </w:rPr>
        <w:t>;  c) 1 N.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 xml:space="preserve">13] </w:t>
      </w:r>
      <w:r w:rsidRPr="003E1D4C">
        <w:rPr>
          <w:sz w:val="16"/>
          <w:szCs w:val="16"/>
        </w:rPr>
        <w:t>3,2</w:t>
      </w:r>
      <w:r w:rsidRPr="003E1D4C">
        <w:rPr>
          <w:sz w:val="16"/>
          <w:szCs w:val="16"/>
          <w:lang w:val="en-US"/>
        </w:rPr>
        <w:sym w:font="Symbol" w:char="F0B4"/>
      </w:r>
      <w:r w:rsidRPr="003E1D4C">
        <w:rPr>
          <w:sz w:val="16"/>
          <w:szCs w:val="16"/>
        </w:rPr>
        <w:t>10</w:t>
      </w:r>
      <w:r w:rsidRPr="003E1D4C">
        <w:rPr>
          <w:sz w:val="16"/>
          <w:szCs w:val="16"/>
          <w:vertAlign w:val="superscript"/>
        </w:rPr>
        <w:t>2</w:t>
      </w:r>
      <w:r w:rsidRPr="003E1D4C">
        <w:rPr>
          <w:sz w:val="16"/>
          <w:szCs w:val="16"/>
        </w:rPr>
        <w:t xml:space="preserve"> Pa.</w:t>
      </w:r>
      <w:r w:rsidRPr="003E1D4C">
        <w:rPr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  <w:lang w:val="en-US"/>
        </w:rPr>
      </w:pPr>
      <w:r w:rsidRPr="001F57BB">
        <w:rPr>
          <w:b/>
          <w:sz w:val="16"/>
          <w:szCs w:val="16"/>
          <w:lang w:val="en-US"/>
        </w:rPr>
        <w:t>14]</w:t>
      </w:r>
      <w:r w:rsidRPr="001F57BB">
        <w:rPr>
          <w:sz w:val="16"/>
          <w:szCs w:val="16"/>
          <w:lang w:val="en-US"/>
        </w:rPr>
        <w:t xml:space="preserve"> 40; 4; 4</w:t>
      </w:r>
      <w:r w:rsidRPr="003E1D4C">
        <w:rPr>
          <w:sz w:val="16"/>
          <w:szCs w:val="16"/>
          <w:lang w:val="en-US"/>
        </w:rPr>
        <w:sym w:font="Symbol" w:char="F0B4"/>
      </w:r>
      <w:r w:rsidRPr="001F57BB">
        <w:rPr>
          <w:sz w:val="16"/>
          <w:szCs w:val="16"/>
          <w:lang w:val="en-US"/>
        </w:rPr>
        <w:t>10</w:t>
      </w:r>
      <w:r w:rsidRPr="001F57BB">
        <w:rPr>
          <w:sz w:val="16"/>
          <w:szCs w:val="16"/>
          <w:vertAlign w:val="superscript"/>
          <w:lang w:val="en-US"/>
        </w:rPr>
        <w:t>5</w:t>
      </w:r>
      <w:r w:rsidRPr="001F57BB">
        <w:rPr>
          <w:sz w:val="16"/>
          <w:szCs w:val="16"/>
          <w:lang w:val="en-US"/>
        </w:rPr>
        <w:t>; 304.</w:t>
      </w:r>
      <w:r w:rsidRPr="001F57BB">
        <w:rPr>
          <w:sz w:val="16"/>
          <w:szCs w:val="16"/>
          <w:lang w:val="en-US"/>
        </w:rPr>
        <w:tab/>
      </w:r>
      <w:r w:rsidRPr="001F57BB">
        <w:rPr>
          <w:b/>
          <w:sz w:val="16"/>
          <w:szCs w:val="16"/>
          <w:lang w:val="en-US"/>
        </w:rPr>
        <w:t>15]</w:t>
      </w:r>
      <w:r w:rsidRPr="001F57BB">
        <w:rPr>
          <w:sz w:val="16"/>
          <w:szCs w:val="16"/>
          <w:lang w:val="en-US"/>
        </w:rPr>
        <w:t xml:space="preserve"> </w:t>
      </w:r>
      <w:smartTag w:uri="urn:schemas-microsoft-com:office:smarttags" w:element="metricconverter">
        <w:smartTagPr>
          <w:attr w:name="ProductID" w:val="40 m"/>
        </w:smartTagPr>
        <w:r w:rsidRPr="001F57BB">
          <w:rPr>
            <w:sz w:val="16"/>
            <w:szCs w:val="16"/>
            <w:lang w:val="en-US"/>
          </w:rPr>
          <w:t>40 m</w:t>
        </w:r>
      </w:smartTag>
      <w:r w:rsidRPr="001F57BB">
        <w:rPr>
          <w:sz w:val="16"/>
          <w:szCs w:val="16"/>
          <w:lang w:val="en-US"/>
        </w:rPr>
        <w:t>.</w:t>
      </w:r>
      <w:r w:rsidRPr="001F57BB">
        <w:rPr>
          <w:sz w:val="16"/>
          <w:szCs w:val="16"/>
          <w:lang w:val="en-US"/>
        </w:rPr>
        <w:tab/>
      </w:r>
      <w:r w:rsidRPr="001F57BB">
        <w:rPr>
          <w:b/>
          <w:sz w:val="16"/>
          <w:szCs w:val="16"/>
          <w:lang w:val="en-US"/>
        </w:rPr>
        <w:t>16]</w:t>
      </w:r>
      <w:r w:rsidRPr="001F57BB">
        <w:rPr>
          <w:sz w:val="16"/>
          <w:szCs w:val="16"/>
          <w:lang w:val="en-US"/>
        </w:rPr>
        <w:t xml:space="preserve"> </w:t>
      </w:r>
      <w:r w:rsidRPr="003E1D4C">
        <w:rPr>
          <w:sz w:val="16"/>
          <w:szCs w:val="16"/>
          <w:lang w:val="en-US"/>
        </w:rPr>
        <w:t>5 atm.</w:t>
      </w:r>
      <w:r w:rsidRPr="003E1D4C">
        <w:rPr>
          <w:sz w:val="16"/>
          <w:szCs w:val="16"/>
          <w:lang w:val="en-US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  <w:lang w:val="en-US"/>
        </w:rPr>
      </w:pPr>
      <w:r w:rsidRPr="003E1D4C">
        <w:rPr>
          <w:b/>
          <w:sz w:val="16"/>
          <w:szCs w:val="16"/>
          <w:lang w:val="en-US"/>
        </w:rPr>
        <w:t>17]</w:t>
      </w:r>
      <w:r w:rsidRPr="003E1D4C">
        <w:rPr>
          <w:sz w:val="16"/>
          <w:szCs w:val="16"/>
          <w:lang w:val="en-US"/>
        </w:rPr>
        <w:t xml:space="preserve"> 0,8 g/cm</w:t>
      </w:r>
      <w:r w:rsidRPr="003E1D4C">
        <w:rPr>
          <w:sz w:val="16"/>
          <w:szCs w:val="16"/>
          <w:vertAlign w:val="superscript"/>
          <w:lang w:val="en-US"/>
        </w:rPr>
        <w:t>3</w:t>
      </w:r>
      <w:r w:rsidRPr="003E1D4C">
        <w:rPr>
          <w:sz w:val="16"/>
          <w:szCs w:val="16"/>
          <w:lang w:val="en-US"/>
        </w:rPr>
        <w:t>.</w:t>
      </w:r>
      <w:r w:rsidRPr="003E1D4C">
        <w:rPr>
          <w:sz w:val="16"/>
          <w:szCs w:val="16"/>
          <w:lang w:val="en-US"/>
        </w:rPr>
        <w:tab/>
      </w:r>
      <w:r w:rsidRPr="003E1D4C">
        <w:rPr>
          <w:b/>
          <w:sz w:val="16"/>
          <w:szCs w:val="16"/>
          <w:lang w:val="en-US"/>
        </w:rPr>
        <w:t>18]</w:t>
      </w:r>
      <w:r w:rsidRPr="003E1D4C">
        <w:rPr>
          <w:sz w:val="16"/>
          <w:szCs w:val="16"/>
          <w:lang w:val="en-US"/>
        </w:rPr>
        <w:t xml:space="preserve"> 1,2 atm.</w:t>
      </w:r>
      <w:r w:rsidRPr="003E1D4C">
        <w:rPr>
          <w:sz w:val="16"/>
          <w:szCs w:val="16"/>
          <w:lang w:val="en-US"/>
        </w:rPr>
        <w:tab/>
      </w:r>
      <w:r w:rsidRPr="003E1D4C">
        <w:rPr>
          <w:b/>
          <w:sz w:val="16"/>
          <w:szCs w:val="16"/>
          <w:lang w:val="en-US"/>
        </w:rPr>
        <w:t>19]</w:t>
      </w:r>
      <w:r w:rsidRPr="003E1D4C">
        <w:rPr>
          <w:sz w:val="16"/>
          <w:szCs w:val="16"/>
          <w:lang w:val="en-US"/>
        </w:rPr>
        <w:t xml:space="preserve"> </w:t>
      </w:r>
      <w:smartTag w:uri="urn:schemas-microsoft-com:office:smarttags" w:element="metricconverter">
        <w:smartTagPr>
          <w:attr w:name="ProductID" w:val="35 cm"/>
        </w:smartTagPr>
        <w:r w:rsidRPr="003E1D4C">
          <w:rPr>
            <w:sz w:val="16"/>
            <w:szCs w:val="16"/>
            <w:lang w:val="en-US"/>
          </w:rPr>
          <w:t>35 cm</w:t>
        </w:r>
      </w:smartTag>
      <w:r w:rsidRPr="003E1D4C">
        <w:rPr>
          <w:sz w:val="16"/>
          <w:szCs w:val="16"/>
          <w:lang w:val="en-US"/>
        </w:rPr>
        <w:t>.</w:t>
      </w:r>
      <w:r w:rsidRPr="003E1D4C">
        <w:rPr>
          <w:sz w:val="16"/>
          <w:szCs w:val="16"/>
          <w:lang w:val="en-US"/>
        </w:rPr>
        <w:tab/>
      </w:r>
    </w:p>
    <w:p w:rsidR="001F57BB" w:rsidRPr="003E1D4C" w:rsidRDefault="001F57BB" w:rsidP="001F57BB">
      <w:pPr>
        <w:pStyle w:val="col3"/>
        <w:ind w:left="0"/>
        <w:rPr>
          <w:rFonts w:cs="Arial"/>
          <w:sz w:val="16"/>
          <w:szCs w:val="16"/>
        </w:rPr>
      </w:pPr>
      <w:r w:rsidRPr="003E1D4C">
        <w:rPr>
          <w:b/>
          <w:sz w:val="16"/>
          <w:szCs w:val="16"/>
        </w:rPr>
        <w:t>20]</w:t>
      </w:r>
      <w:r w:rsidRPr="003E1D4C">
        <w:rPr>
          <w:sz w:val="16"/>
          <w:szCs w:val="16"/>
        </w:rPr>
        <w:t xml:space="preserve"> a) 160 N; b) 0,5 m.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21]</w:t>
      </w:r>
      <w:r w:rsidRPr="003E1D4C">
        <w:rPr>
          <w:sz w:val="16"/>
          <w:szCs w:val="16"/>
        </w:rPr>
        <w:t xml:space="preserve"> 820 N.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22]</w:t>
      </w:r>
      <w:r w:rsidRPr="003E1D4C">
        <w:rPr>
          <w:sz w:val="16"/>
          <w:szCs w:val="16"/>
        </w:rPr>
        <w:t xml:space="preserve"> </w:t>
      </w:r>
      <w:r w:rsidRPr="003E1D4C">
        <w:rPr>
          <w:rFonts w:cs="Arial"/>
          <w:sz w:val="16"/>
          <w:szCs w:val="16"/>
        </w:rPr>
        <w:t>a) 150 N; b) 80 cm.</w:t>
      </w:r>
      <w:r w:rsidRPr="003E1D4C">
        <w:rPr>
          <w:rFonts w:cs="Arial"/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</w:rPr>
      </w:pPr>
      <w:r w:rsidRPr="003E1D4C">
        <w:rPr>
          <w:b/>
          <w:sz w:val="16"/>
          <w:szCs w:val="16"/>
        </w:rPr>
        <w:t>23]</w:t>
      </w:r>
      <w:r w:rsidRPr="003E1D4C">
        <w:rPr>
          <w:sz w:val="16"/>
          <w:szCs w:val="16"/>
        </w:rPr>
        <w:t xml:space="preserve"> 2</w:t>
      </w:r>
      <w:r w:rsidRPr="003E1D4C">
        <w:rPr>
          <w:sz w:val="16"/>
          <w:szCs w:val="16"/>
          <w:lang w:val="en-US"/>
        </w:rPr>
        <w:sym w:font="Symbol" w:char="F0B4"/>
      </w:r>
      <w:r w:rsidRPr="003E1D4C">
        <w:rPr>
          <w:sz w:val="16"/>
          <w:szCs w:val="16"/>
        </w:rPr>
        <w:t>10</w:t>
      </w:r>
      <w:r w:rsidRPr="003E1D4C">
        <w:rPr>
          <w:sz w:val="16"/>
          <w:szCs w:val="16"/>
          <w:vertAlign w:val="superscript"/>
        </w:rPr>
        <w:t>4</w:t>
      </w:r>
      <w:r w:rsidRPr="003E1D4C">
        <w:rPr>
          <w:sz w:val="16"/>
          <w:szCs w:val="16"/>
        </w:rPr>
        <w:t xml:space="preserve"> N.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24]</w:t>
      </w:r>
      <w:r w:rsidRPr="003E1D4C">
        <w:rPr>
          <w:sz w:val="16"/>
          <w:szCs w:val="16"/>
        </w:rPr>
        <w:t xml:space="preserve"> a) 400 N; b) 100 N.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25]</w:t>
      </w:r>
      <w:r w:rsidRPr="003E1D4C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0,5 m2"/>
        </w:smartTagPr>
        <w:r w:rsidRPr="003E1D4C">
          <w:rPr>
            <w:sz w:val="16"/>
            <w:szCs w:val="16"/>
          </w:rPr>
          <w:t>0,5 m</w:t>
        </w:r>
        <w:r w:rsidRPr="003E1D4C">
          <w:rPr>
            <w:sz w:val="16"/>
            <w:szCs w:val="16"/>
            <w:vertAlign w:val="superscript"/>
          </w:rPr>
          <w:t>2</w:t>
        </w:r>
      </w:smartTag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b/>
          <w:sz w:val="16"/>
          <w:szCs w:val="16"/>
        </w:rPr>
      </w:pPr>
      <w:r w:rsidRPr="003E1D4C">
        <w:rPr>
          <w:b/>
          <w:sz w:val="16"/>
          <w:szCs w:val="16"/>
        </w:rPr>
        <w:t>26]</w:t>
      </w:r>
      <w:r w:rsidRPr="003E1D4C">
        <w:rPr>
          <w:sz w:val="16"/>
          <w:szCs w:val="16"/>
        </w:rPr>
        <w:t xml:space="preserve"> a) 5 N; b) 4 g/cm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 xml:space="preserve"> e 500 cm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 xml:space="preserve">27] </w:t>
      </w:r>
      <w:r w:rsidRPr="003E1D4C">
        <w:rPr>
          <w:sz w:val="16"/>
          <w:szCs w:val="16"/>
        </w:rPr>
        <w:t>a)</w:t>
      </w:r>
      <w:r w:rsidRPr="003E1D4C">
        <w:rPr>
          <w:b/>
          <w:sz w:val="16"/>
          <w:szCs w:val="16"/>
        </w:rPr>
        <w:t xml:space="preserve"> </w:t>
      </w:r>
      <w:r w:rsidRPr="003E1D4C">
        <w:rPr>
          <w:sz w:val="16"/>
          <w:szCs w:val="16"/>
        </w:rPr>
        <w:t xml:space="preserve">320 N; b) </w:t>
      </w:r>
      <w:smartTag w:uri="urn:schemas-microsoft-com:office:smarttags" w:element="metricconverter">
        <w:smartTagPr>
          <w:attr w:name="ProductID" w:val="20 cm"/>
        </w:smartTagPr>
        <w:r w:rsidRPr="003E1D4C">
          <w:rPr>
            <w:sz w:val="16"/>
            <w:szCs w:val="16"/>
          </w:rPr>
          <w:t>20 cm</w:t>
        </w:r>
      </w:smartTag>
      <w:r w:rsidRPr="003E1D4C">
        <w:rPr>
          <w:sz w:val="16"/>
          <w:szCs w:val="16"/>
        </w:rPr>
        <w:t>.</w:t>
      </w:r>
      <w:r w:rsidRPr="003E1D4C">
        <w:rPr>
          <w:b/>
          <w:sz w:val="16"/>
          <w:szCs w:val="16"/>
        </w:rPr>
        <w:t xml:space="preserve"> </w:t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</w:rPr>
      </w:pPr>
      <w:r w:rsidRPr="003E1D4C">
        <w:rPr>
          <w:b/>
          <w:sz w:val="16"/>
          <w:szCs w:val="16"/>
        </w:rPr>
        <w:t xml:space="preserve">28] </w:t>
      </w:r>
      <w:r w:rsidRPr="003E1D4C">
        <w:rPr>
          <w:sz w:val="16"/>
          <w:szCs w:val="16"/>
        </w:rPr>
        <w:t>D.</w:t>
      </w:r>
      <w:r w:rsidRPr="003E1D4C">
        <w:rPr>
          <w:sz w:val="16"/>
          <w:szCs w:val="16"/>
        </w:rPr>
        <w:tab/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29]</w:t>
      </w:r>
      <w:r w:rsidRPr="003E1D4C">
        <w:rPr>
          <w:sz w:val="16"/>
          <w:szCs w:val="16"/>
        </w:rPr>
        <w:t xml:space="preserve"> B.</w:t>
      </w:r>
      <w:r w:rsidRPr="003E1D4C">
        <w:rPr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</w:rPr>
      </w:pPr>
      <w:r w:rsidRPr="003E1D4C">
        <w:rPr>
          <w:b/>
          <w:sz w:val="16"/>
          <w:szCs w:val="16"/>
        </w:rPr>
        <w:t>30]</w:t>
      </w:r>
      <w:r w:rsidRPr="003E1D4C">
        <w:rPr>
          <w:sz w:val="16"/>
          <w:szCs w:val="16"/>
        </w:rPr>
        <w:t xml:space="preserve"> d</w:t>
      </w:r>
      <w:r w:rsidRPr="003E1D4C">
        <w:rPr>
          <w:sz w:val="16"/>
          <w:szCs w:val="16"/>
          <w:vertAlign w:val="subscript"/>
        </w:rPr>
        <w:t>A</w:t>
      </w:r>
      <w:r w:rsidRPr="003E1D4C">
        <w:rPr>
          <w:sz w:val="16"/>
          <w:szCs w:val="16"/>
        </w:rPr>
        <w:t xml:space="preserve"> = 0,2 g/cm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>; d</w:t>
      </w:r>
      <w:r w:rsidRPr="003E1D4C">
        <w:rPr>
          <w:sz w:val="16"/>
          <w:szCs w:val="16"/>
          <w:vertAlign w:val="subscript"/>
        </w:rPr>
        <w:t>B</w:t>
      </w:r>
      <w:r w:rsidRPr="003E1D4C">
        <w:rPr>
          <w:sz w:val="16"/>
          <w:szCs w:val="16"/>
        </w:rPr>
        <w:t xml:space="preserve"> = 1,8 g/cm</w:t>
      </w:r>
      <w:r w:rsidRPr="003E1D4C">
        <w:rPr>
          <w:sz w:val="16"/>
          <w:szCs w:val="16"/>
          <w:vertAlign w:val="superscript"/>
        </w:rPr>
        <w:t>3</w:t>
      </w:r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 xml:space="preserve">31] </w:t>
      </w:r>
      <w:r w:rsidRPr="003E1D4C">
        <w:rPr>
          <w:sz w:val="16"/>
          <w:szCs w:val="16"/>
        </w:rPr>
        <w:t>B.</w:t>
      </w:r>
      <w:r w:rsidRPr="003E1D4C">
        <w:rPr>
          <w:sz w:val="16"/>
          <w:szCs w:val="16"/>
        </w:rPr>
        <w:tab/>
      </w:r>
      <w:r w:rsidRPr="003E1D4C">
        <w:rPr>
          <w:sz w:val="16"/>
          <w:szCs w:val="16"/>
        </w:rPr>
        <w:tab/>
      </w:r>
    </w:p>
    <w:p w:rsidR="001F57BB" w:rsidRPr="003E1D4C" w:rsidRDefault="001F57BB" w:rsidP="001F57BB">
      <w:pPr>
        <w:pStyle w:val="col3"/>
        <w:ind w:left="0"/>
        <w:rPr>
          <w:sz w:val="16"/>
          <w:szCs w:val="16"/>
        </w:rPr>
      </w:pPr>
      <w:r w:rsidRPr="003E1D4C">
        <w:rPr>
          <w:b/>
          <w:sz w:val="16"/>
          <w:szCs w:val="16"/>
        </w:rPr>
        <w:t>32]</w:t>
      </w:r>
      <w:r w:rsidRPr="003E1D4C">
        <w:rPr>
          <w:sz w:val="16"/>
          <w:szCs w:val="16"/>
        </w:rPr>
        <w:t xml:space="preserve"> a) 10 m/s; b) 4.200 N; c) 262,5 N/cm</w:t>
      </w:r>
      <w:r w:rsidRPr="003E1D4C">
        <w:rPr>
          <w:sz w:val="16"/>
          <w:szCs w:val="16"/>
          <w:vertAlign w:val="superscript"/>
        </w:rPr>
        <w:t>2</w:t>
      </w:r>
      <w:r w:rsidRPr="003E1D4C">
        <w:rPr>
          <w:sz w:val="16"/>
          <w:szCs w:val="16"/>
        </w:rPr>
        <w:t>.</w:t>
      </w:r>
      <w:r w:rsidRPr="003E1D4C">
        <w:rPr>
          <w:sz w:val="16"/>
          <w:szCs w:val="16"/>
        </w:rPr>
        <w:tab/>
      </w:r>
      <w:r w:rsidRPr="003E1D4C">
        <w:rPr>
          <w:b/>
          <w:sz w:val="16"/>
          <w:szCs w:val="16"/>
        </w:rPr>
        <w:t>33]</w:t>
      </w:r>
      <w:r w:rsidRPr="003E1D4C">
        <w:rPr>
          <w:sz w:val="16"/>
          <w:szCs w:val="16"/>
        </w:rPr>
        <w:t xml:space="preserve"> D.</w:t>
      </w:r>
    </w:p>
    <w:p w:rsidR="001F57BB" w:rsidRDefault="001F57BB" w:rsidP="001F57BB">
      <w:pPr>
        <w:pStyle w:val="col3"/>
        <w:ind w:left="0"/>
        <w:rPr>
          <w:sz w:val="16"/>
          <w:szCs w:val="16"/>
        </w:rPr>
      </w:pPr>
      <w:r w:rsidRPr="003E1D4C">
        <w:rPr>
          <w:b/>
          <w:sz w:val="16"/>
          <w:szCs w:val="16"/>
        </w:rPr>
        <w:t>34]</w:t>
      </w:r>
      <w:r w:rsidRPr="003E1D4C">
        <w:rPr>
          <w:sz w:val="16"/>
          <w:szCs w:val="16"/>
        </w:rPr>
        <w:t xml:space="preserve"> E.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b/>
          <w:sz w:val="16"/>
          <w:szCs w:val="16"/>
        </w:rPr>
        <w:t>35]</w:t>
      </w:r>
      <w:r>
        <w:rPr>
          <w:sz w:val="16"/>
          <w:szCs w:val="16"/>
        </w:rPr>
        <w:t xml:space="preserve"> a) 8</w:t>
      </w:r>
      <w:r>
        <w:rPr>
          <w:sz w:val="16"/>
          <w:szCs w:val="16"/>
        </w:rPr>
        <w:sym w:font="Symbol" w:char="F0B4"/>
      </w:r>
      <w:r>
        <w:rPr>
          <w:sz w:val="16"/>
          <w:szCs w:val="16"/>
        </w:rPr>
        <w:t>10</w:t>
      </w:r>
      <w:r>
        <w:rPr>
          <w:sz w:val="16"/>
          <w:szCs w:val="16"/>
          <w:vertAlign w:val="superscript"/>
        </w:rPr>
        <w:t>12</w:t>
      </w:r>
      <w:r>
        <w:rPr>
          <w:sz w:val="16"/>
          <w:szCs w:val="16"/>
        </w:rPr>
        <w:t xml:space="preserve"> molec/m</w:t>
      </w:r>
      <w:r>
        <w:rPr>
          <w:sz w:val="16"/>
          <w:szCs w:val="16"/>
          <w:vertAlign w:val="superscript"/>
        </w:rPr>
        <w:t>3</w:t>
      </w:r>
      <w:r>
        <w:rPr>
          <w:sz w:val="16"/>
          <w:szCs w:val="16"/>
        </w:rPr>
        <w:t>; b) 10.</w:t>
      </w:r>
    </w:p>
    <w:p w:rsidR="001F57BB" w:rsidRPr="00941692" w:rsidRDefault="001F57BB" w:rsidP="001F57BB">
      <w:pPr>
        <w:pStyle w:val="col3"/>
        <w:ind w:left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36] </w:t>
      </w:r>
      <w:r w:rsidRPr="00941692">
        <w:rPr>
          <w:sz w:val="16"/>
          <w:szCs w:val="16"/>
        </w:rPr>
        <w:t>A</w:t>
      </w:r>
      <w:r>
        <w:rPr>
          <w:sz w:val="16"/>
          <w:szCs w:val="16"/>
        </w:rPr>
        <w:t>.</w:t>
      </w:r>
    </w:p>
    <w:p w:rsidR="001F57BB" w:rsidRPr="003E1D4C" w:rsidRDefault="001F57BB" w:rsidP="001F57BB">
      <w:pPr>
        <w:rPr>
          <w:szCs w:val="16"/>
        </w:rPr>
      </w:pPr>
    </w:p>
    <w:p w:rsidR="00ED4429" w:rsidRDefault="00ED4429"/>
    <w:sectPr w:rsidR="00ED4429" w:rsidSect="003E1D4C">
      <w:headerReference w:type="default" r:id="rId37"/>
      <w:pgSz w:w="12242" w:h="20163" w:code="5"/>
      <w:pgMar w:top="851" w:right="567" w:bottom="3969" w:left="567" w:header="709" w:footer="709" w:gutter="0"/>
      <w:cols w:num="2" w:sep="1" w:space="720" w:equalWidth="0">
        <w:col w:w="5193" w:space="720"/>
        <w:col w:w="5193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9EB" w:rsidRDefault="008219EB" w:rsidP="00DC65DF">
      <w:r>
        <w:separator/>
      </w:r>
    </w:p>
  </w:endnote>
  <w:endnote w:type="continuationSeparator" w:id="0">
    <w:p w:rsidR="008219EB" w:rsidRDefault="008219EB" w:rsidP="00DC6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9EB" w:rsidRDefault="008219EB" w:rsidP="00DC65DF">
      <w:r>
        <w:separator/>
      </w:r>
    </w:p>
  </w:footnote>
  <w:footnote w:type="continuationSeparator" w:id="0">
    <w:p w:rsidR="008219EB" w:rsidRDefault="008219EB" w:rsidP="00DC65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84B" w:rsidRPr="00E6584B" w:rsidRDefault="00213DDA" w:rsidP="00E6584B">
    <w:pPr>
      <w:pStyle w:val="Cabealho"/>
      <w:pBdr>
        <w:bottom w:val="single" w:sz="4" w:space="1" w:color="auto"/>
      </w:pBdr>
      <w:tabs>
        <w:tab w:val="clear" w:pos="4252"/>
        <w:tab w:val="clear" w:pos="8504"/>
        <w:tab w:val="center" w:pos="5220"/>
        <w:tab w:val="right" w:pos="10800"/>
      </w:tabs>
      <w:rPr>
        <w:rFonts w:ascii="Arial" w:hAnsi="Arial" w:cs="Arial"/>
        <w:b/>
        <w:i/>
        <w:szCs w:val="16"/>
      </w:rPr>
    </w:pPr>
    <w:r>
      <w:rPr>
        <w:rFonts w:ascii="Arial" w:hAnsi="Arial" w:cs="Arial"/>
        <w:b/>
        <w:i/>
        <w:szCs w:val="16"/>
      </w:rPr>
      <w:t>Anglo/Itapira-Moji</w:t>
    </w:r>
    <w:r>
      <w:rPr>
        <w:rFonts w:ascii="Arial" w:hAnsi="Arial" w:cs="Arial"/>
        <w:b/>
        <w:i/>
        <w:szCs w:val="16"/>
      </w:rPr>
      <w:tab/>
      <w:t>3</w:t>
    </w:r>
    <w:r w:rsidR="00985F03">
      <w:rPr>
        <w:rFonts w:ascii="Arial" w:hAnsi="Arial" w:cs="Arial"/>
        <w:b/>
        <w:i/>
        <w:szCs w:val="16"/>
      </w:rPr>
      <w:t>ª Série - Ensino Médio</w:t>
    </w:r>
    <w:r w:rsidR="007B150E">
      <w:rPr>
        <w:rFonts w:ascii="Arial" w:hAnsi="Arial" w:cs="Arial"/>
        <w:b/>
        <w:i/>
        <w:szCs w:val="16"/>
      </w:rPr>
      <w:tab/>
    </w:r>
    <w:r w:rsidR="00C32ABF" w:rsidRPr="00E6584B">
      <w:rPr>
        <w:rStyle w:val="Nmerodepgina"/>
        <w:b/>
        <w:szCs w:val="16"/>
      </w:rPr>
      <w:fldChar w:fldCharType="begin"/>
    </w:r>
    <w:r w:rsidR="007B150E" w:rsidRPr="00E6584B">
      <w:rPr>
        <w:rStyle w:val="Nmerodepgina"/>
        <w:b/>
        <w:szCs w:val="16"/>
      </w:rPr>
      <w:instrText xml:space="preserve"> PAGE </w:instrText>
    </w:r>
    <w:r w:rsidR="00C32ABF" w:rsidRPr="00E6584B">
      <w:rPr>
        <w:rStyle w:val="Nmerodepgina"/>
        <w:b/>
        <w:szCs w:val="16"/>
      </w:rPr>
      <w:fldChar w:fldCharType="separate"/>
    </w:r>
    <w:r w:rsidR="00AC6310">
      <w:rPr>
        <w:rStyle w:val="Nmerodepgina"/>
        <w:b/>
        <w:noProof/>
        <w:szCs w:val="16"/>
      </w:rPr>
      <w:t>4</w:t>
    </w:r>
    <w:r w:rsidR="00C32ABF" w:rsidRPr="00E6584B">
      <w:rPr>
        <w:rStyle w:val="Nmerodepgina"/>
        <w:b/>
        <w:szCs w:val="16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57BB"/>
    <w:rsid w:val="001F57BB"/>
    <w:rsid w:val="00213DDA"/>
    <w:rsid w:val="006307E0"/>
    <w:rsid w:val="0077762A"/>
    <w:rsid w:val="007B150E"/>
    <w:rsid w:val="008219EB"/>
    <w:rsid w:val="00985F03"/>
    <w:rsid w:val="00AC6310"/>
    <w:rsid w:val="00C32ABF"/>
    <w:rsid w:val="00DB1DD5"/>
    <w:rsid w:val="00DC65DF"/>
    <w:rsid w:val="00ED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7BB"/>
    <w:pPr>
      <w:spacing w:after="0" w:line="240" w:lineRule="auto"/>
    </w:pPr>
    <w:rPr>
      <w:rFonts w:ascii="Calibri" w:eastAsia="Times New Roman" w:hAnsi="Calibri" w:cs="Times New Roman"/>
      <w:sz w:val="16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F57BB"/>
    <w:pPr>
      <w:keepNext/>
      <w:jc w:val="center"/>
      <w:outlineLvl w:val="2"/>
    </w:pPr>
    <w:rPr>
      <w:rFonts w:ascii="Arial" w:hAnsi="Arial" w:cs="Arial"/>
      <w:b/>
      <w:i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1F57BB"/>
    <w:rPr>
      <w:rFonts w:ascii="Arial" w:eastAsia="Times New Roman" w:hAnsi="Arial" w:cs="Arial"/>
      <w:b/>
      <w:iCs/>
      <w:sz w:val="16"/>
      <w:szCs w:val="24"/>
      <w:u w:val="single"/>
      <w:lang w:eastAsia="pt-BR"/>
    </w:rPr>
  </w:style>
  <w:style w:type="paragraph" w:customStyle="1" w:styleId="col2">
    <w:name w:val="col2"/>
    <w:basedOn w:val="col3"/>
    <w:rsid w:val="001F57BB"/>
    <w:pPr>
      <w:tabs>
        <w:tab w:val="clear" w:pos="1871"/>
        <w:tab w:val="clear" w:pos="2098"/>
        <w:tab w:val="clear" w:pos="3459"/>
        <w:tab w:val="clear" w:pos="3686"/>
        <w:tab w:val="left" w:pos="2665"/>
        <w:tab w:val="left" w:pos="2892"/>
      </w:tabs>
      <w:spacing w:before="60"/>
    </w:pPr>
    <w:rPr>
      <w:sz w:val="16"/>
    </w:rPr>
  </w:style>
  <w:style w:type="paragraph" w:customStyle="1" w:styleId="col3">
    <w:name w:val="col3"/>
    <w:basedOn w:val="colunas"/>
    <w:link w:val="col3Char"/>
    <w:rsid w:val="001F57BB"/>
    <w:pPr>
      <w:tabs>
        <w:tab w:val="clear" w:pos="680"/>
        <w:tab w:val="clear" w:pos="907"/>
        <w:tab w:val="clear" w:pos="2183"/>
        <w:tab w:val="left" w:pos="510"/>
        <w:tab w:val="left" w:pos="1871"/>
        <w:tab w:val="left" w:pos="2098"/>
        <w:tab w:val="left" w:pos="3459"/>
        <w:tab w:val="left" w:pos="3686"/>
      </w:tabs>
      <w:ind w:left="284" w:firstLine="0"/>
      <w:jc w:val="left"/>
    </w:pPr>
    <w:rPr>
      <w:sz w:val="17"/>
    </w:rPr>
  </w:style>
  <w:style w:type="paragraph" w:customStyle="1" w:styleId="colunas">
    <w:name w:val="colunas"/>
    <w:basedOn w:val="Normal"/>
    <w:link w:val="colunasChar"/>
    <w:rsid w:val="001F57BB"/>
    <w:pPr>
      <w:tabs>
        <w:tab w:val="left" w:pos="680"/>
        <w:tab w:val="left" w:pos="907"/>
        <w:tab w:val="left" w:pos="2183"/>
      </w:tabs>
      <w:spacing w:before="80" w:after="20" w:line="288" w:lineRule="auto"/>
      <w:ind w:left="511" w:hanging="227"/>
      <w:jc w:val="both"/>
    </w:pPr>
    <w:rPr>
      <w:szCs w:val="20"/>
    </w:rPr>
  </w:style>
  <w:style w:type="paragraph" w:customStyle="1" w:styleId="questo">
    <w:name w:val="questão"/>
    <w:basedOn w:val="Normal"/>
    <w:next w:val="questobody"/>
    <w:link w:val="questoChar"/>
    <w:rsid w:val="001F57BB"/>
    <w:pPr>
      <w:tabs>
        <w:tab w:val="left" w:pos="284"/>
      </w:tabs>
      <w:spacing w:before="200" w:after="40" w:line="288" w:lineRule="auto"/>
      <w:ind w:left="284" w:hanging="284"/>
      <w:jc w:val="both"/>
    </w:pPr>
    <w:rPr>
      <w:szCs w:val="20"/>
    </w:rPr>
  </w:style>
  <w:style w:type="paragraph" w:customStyle="1" w:styleId="questobody">
    <w:name w:val="questão body"/>
    <w:basedOn w:val="questo"/>
    <w:link w:val="questobodyChar"/>
    <w:rsid w:val="001F57BB"/>
    <w:pPr>
      <w:spacing w:before="80" w:after="20"/>
      <w:ind w:firstLine="0"/>
    </w:pPr>
  </w:style>
  <w:style w:type="paragraph" w:customStyle="1" w:styleId="grfico">
    <w:name w:val="gráfico"/>
    <w:basedOn w:val="Normal"/>
    <w:rsid w:val="001F57BB"/>
    <w:pPr>
      <w:spacing w:before="57" w:after="57"/>
      <w:jc w:val="center"/>
    </w:pPr>
    <w:rPr>
      <w:sz w:val="22"/>
      <w:szCs w:val="20"/>
    </w:rPr>
  </w:style>
  <w:style w:type="character" w:customStyle="1" w:styleId="questoChar">
    <w:name w:val="questão Char"/>
    <w:basedOn w:val="Fontepargpadro"/>
    <w:link w:val="questo"/>
    <w:rsid w:val="001F57BB"/>
    <w:rPr>
      <w:rFonts w:ascii="Calibri" w:eastAsia="Times New Roman" w:hAnsi="Calibri" w:cs="Times New Roman"/>
      <w:sz w:val="16"/>
      <w:szCs w:val="20"/>
      <w:lang w:eastAsia="pt-BR"/>
    </w:rPr>
  </w:style>
  <w:style w:type="character" w:customStyle="1" w:styleId="colunasChar">
    <w:name w:val="colunas Char"/>
    <w:basedOn w:val="Fontepargpadro"/>
    <w:link w:val="colunas"/>
    <w:rsid w:val="001F57BB"/>
    <w:rPr>
      <w:rFonts w:ascii="Calibri" w:eastAsia="Times New Roman" w:hAnsi="Calibri" w:cs="Times New Roman"/>
      <w:sz w:val="16"/>
      <w:szCs w:val="20"/>
      <w:lang w:eastAsia="pt-BR"/>
    </w:rPr>
  </w:style>
  <w:style w:type="character" w:customStyle="1" w:styleId="questobodyChar">
    <w:name w:val="questão body Char"/>
    <w:basedOn w:val="questoChar"/>
    <w:link w:val="questobody"/>
    <w:rsid w:val="001F57BB"/>
  </w:style>
  <w:style w:type="paragraph" w:styleId="Cabealho">
    <w:name w:val="header"/>
    <w:basedOn w:val="Normal"/>
    <w:link w:val="CabealhoChar"/>
    <w:uiPriority w:val="99"/>
    <w:rsid w:val="001F57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57BB"/>
    <w:rPr>
      <w:rFonts w:ascii="Calibri" w:eastAsia="Times New Roman" w:hAnsi="Calibri" w:cs="Times New Roman"/>
      <w:sz w:val="16"/>
      <w:szCs w:val="24"/>
      <w:lang w:eastAsia="pt-BR"/>
    </w:rPr>
  </w:style>
  <w:style w:type="character" w:styleId="Nmerodepgina">
    <w:name w:val="page number"/>
    <w:basedOn w:val="Fontepargpadro"/>
    <w:rsid w:val="001F57BB"/>
  </w:style>
  <w:style w:type="character" w:customStyle="1" w:styleId="col3Char">
    <w:name w:val="col3 Char"/>
    <w:basedOn w:val="colunasChar"/>
    <w:link w:val="col3"/>
    <w:rsid w:val="001F57BB"/>
    <w:rPr>
      <w:rFonts w:eastAsia="Times New Roman" w:cs="Times New Roman"/>
      <w:sz w:val="17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7BB"/>
    <w:rPr>
      <w:rFonts w:ascii="Tahoma" w:hAnsi="Tahoma" w:cs="Tahoma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7BB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213DD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13DDA"/>
    <w:rPr>
      <w:rFonts w:ascii="Calibri" w:eastAsia="Times New Roman" w:hAnsi="Calibri" w:cs="Times New Roman"/>
      <w:sz w:val="16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2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image" Target="media/image17.w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6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image" Target="media/image19.wmf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2425</Words>
  <Characters>13099</Characters>
  <Application>Microsoft Office Word</Application>
  <DocSecurity>0</DocSecurity>
  <Lines>109</Lines>
  <Paragraphs>30</Paragraphs>
  <ScaleCrop>false</ScaleCrop>
  <Company/>
  <LinksUpToDate>false</LinksUpToDate>
  <CharactersWithSpaces>15494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Lucio</dc:creator>
  <cp:lastModifiedBy>Pedro Lucio</cp:lastModifiedBy>
  <cp:revision>5</cp:revision>
  <dcterms:created xsi:type="dcterms:W3CDTF">2015-05-10T00:23:00Z</dcterms:created>
  <dcterms:modified xsi:type="dcterms:W3CDTF">2015-05-10T00:35:00Z</dcterms:modified>
</cp:coreProperties>
</file>